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F7315F" w14:textId="72A89A40" w:rsidR="00710996" w:rsidRPr="00073FD3" w:rsidRDefault="008A12AF" w:rsidP="00AA3CE8">
      <w:pPr>
        <w:pStyle w:val="JobDetails"/>
      </w:pPr>
      <w:r w:rsidRPr="00073FD3">
        <w:t>JOB TITLE</w:t>
      </w:r>
      <w:r w:rsidR="00F97505" w:rsidRPr="00073FD3">
        <w:t>:</w:t>
      </w:r>
      <w:r w:rsidR="005B628B" w:rsidRPr="00073FD3">
        <w:t xml:space="preserve"> </w:t>
      </w:r>
      <w:r w:rsidR="00C72A75" w:rsidRPr="00073FD3">
        <w:rPr>
          <w:b w:val="0"/>
          <w:bCs w:val="0"/>
        </w:rPr>
        <w:tab/>
      </w:r>
      <w:r w:rsidR="00710996" w:rsidRPr="00073FD3">
        <w:rPr>
          <w:b w:val="0"/>
          <w:bCs w:val="0"/>
        </w:rPr>
        <w:tab/>
      </w:r>
      <w:r w:rsidR="00A76BF7">
        <w:rPr>
          <w:b w:val="0"/>
          <w:bCs w:val="0"/>
        </w:rPr>
        <w:t xml:space="preserve">Finance </w:t>
      </w:r>
      <w:r w:rsidR="00BC2789">
        <w:rPr>
          <w:b w:val="0"/>
          <w:bCs w:val="0"/>
        </w:rPr>
        <w:t xml:space="preserve">&amp; Operations </w:t>
      </w:r>
      <w:r w:rsidR="00A76BF7">
        <w:rPr>
          <w:b w:val="0"/>
          <w:bCs w:val="0"/>
        </w:rPr>
        <w:t xml:space="preserve">Lead </w:t>
      </w:r>
    </w:p>
    <w:p w14:paraId="3274222F" w14:textId="0A054046" w:rsidR="00F97505" w:rsidRPr="00073FD3" w:rsidRDefault="00C72A75" w:rsidP="00AA3CE8">
      <w:pPr>
        <w:pStyle w:val="JobDetails"/>
        <w:rPr>
          <w:b w:val="0"/>
          <w:bCs w:val="0"/>
        </w:rPr>
      </w:pPr>
      <w:r w:rsidRPr="00073FD3">
        <w:rPr>
          <w:rFonts w:cs="Arial"/>
        </w:rPr>
        <w:t>LOCATION:</w:t>
      </w:r>
      <w:r w:rsidRPr="00073FD3">
        <w:rPr>
          <w:rFonts w:cs="Arial"/>
          <w:b w:val="0"/>
          <w:bCs w:val="0"/>
        </w:rPr>
        <w:tab/>
      </w:r>
      <w:r w:rsidR="00710996" w:rsidRPr="00073FD3">
        <w:rPr>
          <w:rFonts w:cs="Arial"/>
          <w:b w:val="0"/>
          <w:bCs w:val="0"/>
        </w:rPr>
        <w:tab/>
      </w:r>
      <w:r w:rsidR="006B20FA" w:rsidRPr="00073FD3">
        <w:rPr>
          <w:b w:val="0"/>
          <w:bCs w:val="0"/>
        </w:rPr>
        <w:t>Melbourne</w:t>
      </w:r>
    </w:p>
    <w:p w14:paraId="16148B6E" w14:textId="7F7DD9CB" w:rsidR="009D205F" w:rsidRPr="00073FD3" w:rsidRDefault="008A12AF" w:rsidP="00B753D8">
      <w:pPr>
        <w:pStyle w:val="JobDetails"/>
        <w:rPr>
          <w:b w:val="0"/>
          <w:bCs w:val="0"/>
        </w:rPr>
      </w:pPr>
      <w:r w:rsidRPr="00073FD3">
        <w:t>REPORTS TO</w:t>
      </w:r>
      <w:r w:rsidR="00F97505" w:rsidRPr="00073FD3">
        <w:t>:</w:t>
      </w:r>
      <w:r w:rsidR="00C72A75" w:rsidRPr="00073FD3">
        <w:rPr>
          <w:b w:val="0"/>
          <w:bCs w:val="0"/>
        </w:rPr>
        <w:tab/>
      </w:r>
      <w:r w:rsidR="00710996" w:rsidRPr="00073FD3">
        <w:rPr>
          <w:b w:val="0"/>
          <w:bCs w:val="0"/>
        </w:rPr>
        <w:tab/>
      </w:r>
      <w:r w:rsidR="00A81F45" w:rsidRPr="00073FD3">
        <w:rPr>
          <w:b w:val="0"/>
          <w:bCs w:val="0"/>
        </w:rPr>
        <w:t>Director Finance &amp; Operations</w:t>
      </w:r>
    </w:p>
    <w:p w14:paraId="5ECED3D1" w14:textId="4BF011E9" w:rsidR="001019D4" w:rsidRPr="00073FD3" w:rsidRDefault="001019D4" w:rsidP="00B753D8">
      <w:pPr>
        <w:pStyle w:val="JobDetails"/>
      </w:pPr>
      <w:r w:rsidRPr="00073FD3">
        <w:t>DIRECT REPORTS:</w:t>
      </w:r>
      <w:r w:rsidRPr="00073FD3">
        <w:rPr>
          <w:b w:val="0"/>
          <w:bCs w:val="0"/>
        </w:rPr>
        <w:t xml:space="preserve"> </w:t>
      </w:r>
      <w:r w:rsidR="00F720A9" w:rsidRPr="00073FD3">
        <w:rPr>
          <w:b w:val="0"/>
          <w:bCs w:val="0"/>
        </w:rPr>
        <w:tab/>
      </w:r>
      <w:r w:rsidR="00A81F45" w:rsidRPr="00073FD3">
        <w:rPr>
          <w:b w:val="0"/>
          <w:bCs w:val="0"/>
        </w:rPr>
        <w:t>Nil</w:t>
      </w:r>
    </w:p>
    <w:p w14:paraId="59C8A589" w14:textId="4E791482" w:rsidR="00F97505" w:rsidRPr="00073FD3" w:rsidRDefault="00F97505" w:rsidP="00A358D7">
      <w:pPr>
        <w:pStyle w:val="Sub-heading"/>
      </w:pPr>
      <w:r w:rsidRPr="00073FD3">
        <w:t>K</w:t>
      </w:r>
      <w:r w:rsidR="008A12AF" w:rsidRPr="00073FD3">
        <w:t>EY RELATIONSHIP</w:t>
      </w:r>
      <w:r w:rsidR="00C0326B" w:rsidRPr="00073FD3">
        <w:t>S</w:t>
      </w:r>
    </w:p>
    <w:p w14:paraId="0E31E0D7" w14:textId="77777777" w:rsidR="003D3613" w:rsidRPr="00073FD3" w:rsidRDefault="003D3613" w:rsidP="003D3613">
      <w:pPr>
        <w:pStyle w:val="Bullets"/>
      </w:pPr>
      <w:r w:rsidRPr="00073FD3">
        <w:t>Business Services Team</w:t>
      </w:r>
    </w:p>
    <w:p w14:paraId="2A8B5181" w14:textId="77777777" w:rsidR="003D3613" w:rsidRPr="00073FD3" w:rsidRDefault="003D3613" w:rsidP="003D3613">
      <w:pPr>
        <w:pStyle w:val="Bullets"/>
      </w:pPr>
      <w:r w:rsidRPr="00073FD3">
        <w:t>CEO and Executive Team</w:t>
      </w:r>
    </w:p>
    <w:p w14:paraId="3DC27A96" w14:textId="77777777" w:rsidR="003D3613" w:rsidRPr="00073FD3" w:rsidRDefault="003D3613" w:rsidP="003D3613">
      <w:pPr>
        <w:pStyle w:val="Bullets"/>
      </w:pPr>
      <w:r w:rsidRPr="00073FD3">
        <w:t>Philanthropy Australia staff</w:t>
      </w:r>
    </w:p>
    <w:p w14:paraId="68E59339" w14:textId="77777777" w:rsidR="003D3613" w:rsidRPr="00073FD3" w:rsidRDefault="003D3613" w:rsidP="003D3613">
      <w:pPr>
        <w:pStyle w:val="Bullets"/>
      </w:pPr>
      <w:r w:rsidRPr="00073FD3">
        <w:t>PA Members, Champions &amp; Key Stakeholders</w:t>
      </w:r>
    </w:p>
    <w:p w14:paraId="41E9BDB3" w14:textId="2D35CA63" w:rsidR="00A2034D" w:rsidRPr="00073FD3" w:rsidRDefault="00A2034D" w:rsidP="00A358D7">
      <w:pPr>
        <w:pStyle w:val="Sub-heading"/>
      </w:pPr>
      <w:r w:rsidRPr="00073FD3">
        <w:t>ABOUT PHILANTHROPY AUSTRALIA</w:t>
      </w:r>
    </w:p>
    <w:p w14:paraId="55B19505" w14:textId="2D0E4E59" w:rsidR="00B753D8" w:rsidRPr="00073FD3" w:rsidRDefault="00B753D8" w:rsidP="00B753D8">
      <w:pPr>
        <w:pStyle w:val="Body"/>
      </w:pPr>
      <w:r w:rsidRPr="00073FD3">
        <w:t xml:space="preserve">Philanthropy Australia </w:t>
      </w:r>
      <w:r w:rsidR="003742F0" w:rsidRPr="00073FD3">
        <w:t xml:space="preserve">(PA) </w:t>
      </w:r>
      <w:r w:rsidRPr="00073FD3">
        <w:t xml:space="preserve">is the national peak body for philanthropy. We are an independent, not-for-profit organisation with more than </w:t>
      </w:r>
      <w:r w:rsidR="00161282">
        <w:t>9</w:t>
      </w:r>
      <w:r w:rsidRPr="00073FD3">
        <w:t xml:space="preserve">00 trusts, foundations, families, individual donors, professional advisers, companies, intermediaries and not-for-profit organisations as our members and partners. </w:t>
      </w:r>
    </w:p>
    <w:p w14:paraId="18AEB4D0" w14:textId="7D9CC831" w:rsidR="00B753D8" w:rsidRPr="00073FD3" w:rsidRDefault="00B753D8" w:rsidP="00B753D8">
      <w:pPr>
        <w:pStyle w:val="Body"/>
      </w:pPr>
      <w:r w:rsidRPr="00073FD3">
        <w:t>We provide advocacy, networking, services, and resources to the philanthropic and not-for-profit sector, as well as information and research for the Australian community.</w:t>
      </w:r>
    </w:p>
    <w:p w14:paraId="015B5ACB" w14:textId="497BE72D" w:rsidR="00B753D8" w:rsidRPr="00073FD3" w:rsidRDefault="00B753D8" w:rsidP="00B753D8">
      <w:pPr>
        <w:pStyle w:val="Body"/>
      </w:pPr>
      <w:r w:rsidRPr="00073FD3">
        <w:t xml:space="preserve">We are a growing movement of people and organisations who believe in the importance of giving and our members are proud to leverage their wealth and influence to create positive social change and community benefit. Our vision </w:t>
      </w:r>
      <w:r w:rsidR="00B71B2C" w:rsidRPr="00073FD3">
        <w:t xml:space="preserve">is </w:t>
      </w:r>
      <w:r w:rsidRPr="00073FD3">
        <w:t>for a generous and inclusive Australia. Our purpose is to inspire more and better philanthropy.</w:t>
      </w:r>
    </w:p>
    <w:p w14:paraId="3952855B" w14:textId="77777777" w:rsidR="00A2034D" w:rsidRPr="00073FD3" w:rsidRDefault="00A2034D" w:rsidP="00AA3CE8">
      <w:pPr>
        <w:pStyle w:val="Body"/>
        <w:rPr>
          <w:rFonts w:cs="Arial"/>
        </w:rPr>
      </w:pPr>
      <w:r w:rsidRPr="00073FD3">
        <w:rPr>
          <w:rFonts w:cs="Arial"/>
        </w:rPr>
        <w:t>We support the wider philanthropic efforts of our membership through:</w:t>
      </w:r>
    </w:p>
    <w:p w14:paraId="2DD2C7AE" w14:textId="7B4B57BE" w:rsidR="00A2034D" w:rsidRPr="00073FD3" w:rsidRDefault="00A2034D">
      <w:pPr>
        <w:pStyle w:val="Bullets"/>
      </w:pPr>
      <w:r w:rsidRPr="00073FD3">
        <w:t xml:space="preserve">Leading, </w:t>
      </w:r>
      <w:r w:rsidR="002B225E" w:rsidRPr="00073FD3">
        <w:t>advocating,</w:t>
      </w:r>
      <w:r w:rsidRPr="00073FD3">
        <w:t xml:space="preserve"> and representing the philanthropic sector.</w:t>
      </w:r>
    </w:p>
    <w:p w14:paraId="0A432CF7" w14:textId="77777777" w:rsidR="00A2034D" w:rsidRPr="00073FD3" w:rsidRDefault="00A2034D">
      <w:pPr>
        <w:pStyle w:val="Bullets"/>
      </w:pPr>
      <w:r w:rsidRPr="00073FD3">
        <w:t>Promoting the contribution of philanthropy by increasing understanding in the community, business and government.</w:t>
      </w:r>
    </w:p>
    <w:p w14:paraId="4E20AF89" w14:textId="77777777" w:rsidR="00A2034D" w:rsidRPr="00073FD3" w:rsidRDefault="00A2034D">
      <w:pPr>
        <w:pStyle w:val="Bullets"/>
      </w:pPr>
      <w:r w:rsidRPr="00073FD3">
        <w:t>Inspiring and supporting new philanthropists.</w:t>
      </w:r>
    </w:p>
    <w:p w14:paraId="56FAF043" w14:textId="77777777" w:rsidR="00A2034D" w:rsidRPr="00073FD3" w:rsidRDefault="00A2034D">
      <w:pPr>
        <w:pStyle w:val="Bullets"/>
      </w:pPr>
      <w:r w:rsidRPr="00073FD3">
        <w:t>Increasing the effectiveness of philanthropy.</w:t>
      </w:r>
    </w:p>
    <w:p w14:paraId="2B88CBB6" w14:textId="77777777" w:rsidR="008C21A4" w:rsidRPr="00073FD3" w:rsidRDefault="00A2034D">
      <w:pPr>
        <w:pStyle w:val="Bullets"/>
      </w:pPr>
      <w:r w:rsidRPr="00073FD3">
        <w:t>Promoting strong and transparent governance standards in the philanthropic sector.</w:t>
      </w:r>
    </w:p>
    <w:p w14:paraId="1C66D56F" w14:textId="4EBFB4D2" w:rsidR="00366AAE" w:rsidRPr="00073FD3" w:rsidRDefault="00A2034D">
      <w:pPr>
        <w:pStyle w:val="Bullets"/>
        <w:sectPr w:rsidR="00366AAE" w:rsidRPr="00073FD3" w:rsidSect="006445CF">
          <w:headerReference w:type="default" r:id="rId11"/>
          <w:footerReference w:type="even" r:id="rId12"/>
          <w:footerReference w:type="default" r:id="rId13"/>
          <w:headerReference w:type="first" r:id="rId14"/>
          <w:footerReference w:type="first" r:id="rId15"/>
          <w:pgSz w:w="11906" w:h="16838" w:code="9"/>
          <w:pgMar w:top="3306" w:right="964" w:bottom="1134" w:left="964" w:header="1701" w:footer="567" w:gutter="0"/>
          <w:cols w:space="708"/>
          <w:noEndnote/>
          <w:docGrid w:linePitch="360"/>
        </w:sectPr>
      </w:pPr>
      <w:r w:rsidRPr="00073FD3">
        <w:t>Producing and distributing information to those seeking to understand, access, or partner with the philanthropic sector and to contribute to the growth of philanthropy and the philanthropic sector.</w:t>
      </w:r>
    </w:p>
    <w:p w14:paraId="16347739" w14:textId="38A05780" w:rsidR="00E87260" w:rsidRPr="00073FD3" w:rsidRDefault="00E87260" w:rsidP="00366AAE">
      <w:pPr>
        <w:pStyle w:val="Sub-heading"/>
      </w:pPr>
      <w:r w:rsidRPr="00073FD3">
        <w:lastRenderedPageBreak/>
        <w:t>ROLE PURPOSE</w:t>
      </w:r>
    </w:p>
    <w:p w14:paraId="02DF8982" w14:textId="75ED865B" w:rsidR="00363E55" w:rsidRDefault="00A04C4D" w:rsidP="00ED1B7E">
      <w:pPr>
        <w:autoSpaceDE w:val="0"/>
        <w:autoSpaceDN w:val="0"/>
        <w:adjustRightInd w:val="0"/>
      </w:pPr>
      <w:r>
        <w:t>This role is responsible for the</w:t>
      </w:r>
      <w:r w:rsidR="004F4F38" w:rsidRPr="00073FD3">
        <w:t xml:space="preserve"> </w:t>
      </w:r>
      <w:r w:rsidR="00363E55">
        <w:t xml:space="preserve">finance </w:t>
      </w:r>
      <w:r>
        <w:t xml:space="preserve">and operational </w:t>
      </w:r>
      <w:r w:rsidR="001F4494" w:rsidRPr="00073FD3">
        <w:t xml:space="preserve">functions </w:t>
      </w:r>
      <w:r w:rsidR="007967CA">
        <w:t>for Philanthropy Australia</w:t>
      </w:r>
      <w:r w:rsidR="001F4494" w:rsidRPr="00073FD3">
        <w:t xml:space="preserve">. </w:t>
      </w:r>
    </w:p>
    <w:p w14:paraId="4956E16F" w14:textId="155E6AA4" w:rsidR="00903EC9" w:rsidRDefault="00A04C4D" w:rsidP="001B38EA">
      <w:pPr>
        <w:pStyle w:val="Body"/>
        <w:rPr>
          <w:b/>
          <w:bCs/>
        </w:rPr>
      </w:pPr>
      <w:r w:rsidRPr="00903EC9">
        <w:rPr>
          <w:noProof/>
          <w:color w:val="000000" w:themeColor="text1"/>
        </w:rPr>
        <w:t xml:space="preserve">The Finance </w:t>
      </w:r>
      <w:r w:rsidRPr="00903EC9">
        <w:rPr>
          <w:rFonts w:cs="Times New Roman"/>
          <w:color w:val="auto"/>
          <w:szCs w:val="24"/>
        </w:rPr>
        <w:t>and Operations Lead</w:t>
      </w:r>
      <w:r w:rsidR="00362D16" w:rsidRPr="00903EC9">
        <w:rPr>
          <w:rFonts w:cs="Times New Roman"/>
          <w:color w:val="auto"/>
          <w:szCs w:val="24"/>
        </w:rPr>
        <w:t xml:space="preserve"> </w:t>
      </w:r>
      <w:r w:rsidRPr="00903EC9">
        <w:rPr>
          <w:rFonts w:cs="Times New Roman"/>
          <w:color w:val="auto"/>
          <w:szCs w:val="24"/>
        </w:rPr>
        <w:t>works closely with the other areas of the business services unit</w:t>
      </w:r>
      <w:r w:rsidR="00362D16" w:rsidRPr="00903EC9">
        <w:rPr>
          <w:rFonts w:cs="Times New Roman"/>
          <w:color w:val="auto"/>
          <w:szCs w:val="24"/>
        </w:rPr>
        <w:t xml:space="preserve"> to help deliver </w:t>
      </w:r>
      <w:r w:rsidRPr="00903EC9">
        <w:rPr>
          <w:rFonts w:cs="Times New Roman"/>
          <w:color w:val="auto"/>
          <w:szCs w:val="24"/>
        </w:rPr>
        <w:t xml:space="preserve">strong financial stewardship and operational excellence.  This role ensures compliance and accountability while enabling </w:t>
      </w:r>
      <w:r w:rsidR="00646200">
        <w:rPr>
          <w:rFonts w:cs="Times New Roman"/>
          <w:color w:val="auto"/>
          <w:szCs w:val="24"/>
        </w:rPr>
        <w:t xml:space="preserve">and supporting </w:t>
      </w:r>
      <w:r w:rsidRPr="00903EC9">
        <w:rPr>
          <w:rFonts w:cs="Times New Roman"/>
          <w:color w:val="auto"/>
          <w:szCs w:val="24"/>
        </w:rPr>
        <w:t>teams with effective systems, technology, and</w:t>
      </w:r>
      <w:r>
        <w:rPr>
          <w:rFonts w:cs="Times New Roman"/>
          <w:color w:val="auto"/>
          <w:szCs w:val="24"/>
        </w:rPr>
        <w:t xml:space="preserve"> processes.</w:t>
      </w:r>
    </w:p>
    <w:p w14:paraId="47276F8C" w14:textId="7605D6C3" w:rsidR="001B38EA" w:rsidRPr="00586E33" w:rsidRDefault="00E87260" w:rsidP="001B38EA">
      <w:pPr>
        <w:pStyle w:val="Body"/>
        <w:rPr>
          <w:b/>
          <w:bCs/>
        </w:rPr>
      </w:pPr>
      <w:r w:rsidRPr="00073FD3">
        <w:rPr>
          <w:b/>
          <w:bCs/>
        </w:rPr>
        <w:t>KE</w:t>
      </w:r>
      <w:r w:rsidRPr="00073FD3">
        <w:rPr>
          <w:rFonts w:cs="Arial"/>
          <w:b/>
          <w:color w:val="0F204B"/>
        </w:rPr>
        <w:t>Y RESPONSIBILITIES</w:t>
      </w:r>
    </w:p>
    <w:p w14:paraId="7512053F" w14:textId="3D0E0E12" w:rsidR="00E87260" w:rsidRDefault="000A4ACC" w:rsidP="00B77FDF">
      <w:pPr>
        <w:pStyle w:val="BodyHeading"/>
        <w:rPr>
          <w:rFonts w:cs="Calibri-Bold"/>
          <w:b/>
          <w:bCs/>
        </w:rPr>
      </w:pPr>
      <w:r w:rsidRPr="00073FD3">
        <w:rPr>
          <w:rFonts w:cs="Calibri-Bold"/>
          <w:b/>
          <w:bCs/>
        </w:rPr>
        <w:t xml:space="preserve">Finance </w:t>
      </w:r>
      <w:r w:rsidR="00D57D36">
        <w:rPr>
          <w:rFonts w:cs="Calibri-Bold"/>
          <w:b/>
          <w:bCs/>
        </w:rPr>
        <w:t>&amp; Accounting</w:t>
      </w:r>
      <w:r w:rsidR="00646200">
        <w:rPr>
          <w:rFonts w:cs="Calibri-Bold"/>
          <w:b/>
          <w:bCs/>
        </w:rPr>
        <w:t xml:space="preserve"> </w:t>
      </w:r>
    </w:p>
    <w:p w14:paraId="17F04B39" w14:textId="734A3215" w:rsidR="00D31FCA" w:rsidRPr="00540C12" w:rsidRDefault="00D31FCA" w:rsidP="005D1942">
      <w:pPr>
        <w:pStyle w:val="ListParagraph"/>
        <w:numPr>
          <w:ilvl w:val="0"/>
          <w:numId w:val="3"/>
        </w:numPr>
        <w:rPr>
          <w:rFonts w:ascii="DM Sans" w:eastAsia="Times New Roman" w:hAnsi="DM Sans"/>
        </w:rPr>
      </w:pPr>
      <w:r w:rsidRPr="00540C12">
        <w:rPr>
          <w:rFonts w:ascii="DM Sans" w:eastAsia="Times New Roman" w:hAnsi="DM Sans"/>
        </w:rPr>
        <w:t xml:space="preserve">Perform </w:t>
      </w:r>
      <w:r w:rsidR="00AC0849" w:rsidRPr="00540C12">
        <w:rPr>
          <w:rFonts w:ascii="DM Sans" w:eastAsia="Times New Roman" w:hAnsi="DM Sans"/>
        </w:rPr>
        <w:t xml:space="preserve">daily receipting and </w:t>
      </w:r>
      <w:r w:rsidRPr="00540C12">
        <w:rPr>
          <w:rFonts w:ascii="DM Sans" w:eastAsia="Times New Roman" w:hAnsi="DM Sans"/>
        </w:rPr>
        <w:t xml:space="preserve">regular bank reconciliations (including all bank accounts and corporate </w:t>
      </w:r>
      <w:r w:rsidR="009919A2" w:rsidRPr="00540C12">
        <w:rPr>
          <w:rFonts w:ascii="DM Sans" w:eastAsia="Times New Roman" w:hAnsi="DM Sans"/>
        </w:rPr>
        <w:t>credit</w:t>
      </w:r>
      <w:r w:rsidRPr="00540C12">
        <w:rPr>
          <w:rFonts w:ascii="DM Sans" w:eastAsia="Times New Roman" w:hAnsi="DM Sans"/>
        </w:rPr>
        <w:t xml:space="preserve"> cards) to ensure the accuracy of cash records.</w:t>
      </w:r>
      <w:r w:rsidR="00540C12" w:rsidRPr="00540C12">
        <w:rPr>
          <w:rFonts w:ascii="DM Sans" w:eastAsia="Times New Roman" w:hAnsi="DM Sans"/>
        </w:rPr>
        <w:t xml:space="preserve"> </w:t>
      </w:r>
      <w:r w:rsidRPr="00540C12">
        <w:rPr>
          <w:rFonts w:ascii="DM Sans" w:eastAsia="Times New Roman" w:hAnsi="DM Sans"/>
        </w:rPr>
        <w:t>Investigate and resolve any discrepancies promptly.</w:t>
      </w:r>
    </w:p>
    <w:p w14:paraId="78828EB6" w14:textId="476D87CE" w:rsidR="00D31FCA" w:rsidRDefault="00D31FCA" w:rsidP="00D31FCA">
      <w:pPr>
        <w:pStyle w:val="ListParagraph"/>
        <w:numPr>
          <w:ilvl w:val="0"/>
          <w:numId w:val="3"/>
        </w:numPr>
        <w:rPr>
          <w:rFonts w:ascii="DM Sans" w:eastAsia="Times New Roman" w:hAnsi="DM Sans"/>
        </w:rPr>
      </w:pPr>
      <w:r w:rsidRPr="00D31FCA">
        <w:rPr>
          <w:rFonts w:ascii="DM Sans" w:eastAsia="Times New Roman" w:hAnsi="DM Sans"/>
        </w:rPr>
        <w:t xml:space="preserve">Process </w:t>
      </w:r>
      <w:r w:rsidR="00364507" w:rsidRPr="00364507">
        <w:rPr>
          <w:rFonts w:ascii="DM Sans" w:eastAsia="Times New Roman" w:hAnsi="DM Sans"/>
        </w:rPr>
        <w:t xml:space="preserve">end-to-end accounts payable and receivable </w:t>
      </w:r>
      <w:r w:rsidRPr="00D31FCA">
        <w:rPr>
          <w:rFonts w:ascii="DM Sans" w:eastAsia="Times New Roman" w:hAnsi="DM Sans"/>
        </w:rPr>
        <w:t>in a timely and accurate manner.</w:t>
      </w:r>
    </w:p>
    <w:p w14:paraId="206BA052" w14:textId="77777777" w:rsidR="00F6304F" w:rsidRPr="00F6304F" w:rsidRDefault="00F6304F" w:rsidP="00F6304F">
      <w:pPr>
        <w:pStyle w:val="ListParagraph"/>
        <w:numPr>
          <w:ilvl w:val="0"/>
          <w:numId w:val="3"/>
        </w:numPr>
        <w:rPr>
          <w:rFonts w:ascii="DM Sans" w:eastAsia="Times New Roman" w:hAnsi="DM Sans"/>
        </w:rPr>
      </w:pPr>
      <w:r w:rsidRPr="00F6304F">
        <w:rPr>
          <w:rFonts w:ascii="DM Sans" w:eastAsia="Times New Roman" w:hAnsi="DM Sans"/>
        </w:rPr>
        <w:t>Reconcile membership revenue between Xero and Salesforce monthly</w:t>
      </w:r>
    </w:p>
    <w:p w14:paraId="68225430" w14:textId="77777777" w:rsidR="00D31FCA" w:rsidRDefault="00D31FCA" w:rsidP="00D31FCA">
      <w:pPr>
        <w:pStyle w:val="ListParagraph"/>
        <w:numPr>
          <w:ilvl w:val="0"/>
          <w:numId w:val="3"/>
        </w:numPr>
        <w:rPr>
          <w:rFonts w:ascii="DM Sans" w:eastAsia="Times New Roman" w:hAnsi="DM Sans"/>
        </w:rPr>
      </w:pPr>
      <w:r w:rsidRPr="00D31FCA">
        <w:rPr>
          <w:rFonts w:ascii="DM Sans" w:eastAsia="Times New Roman" w:hAnsi="DM Sans"/>
        </w:rPr>
        <w:t>Review and maintain the general ledger chart of accounts, ensuring it remains ﬁt-for-purpose for ﬁnancial tracking and reporting.</w:t>
      </w:r>
    </w:p>
    <w:p w14:paraId="0E3706C7" w14:textId="2F4299A4" w:rsidR="00646200" w:rsidRPr="00903EC9" w:rsidRDefault="00AF09B4" w:rsidP="00903EC9">
      <w:pPr>
        <w:pStyle w:val="ListParagraph"/>
        <w:numPr>
          <w:ilvl w:val="0"/>
          <w:numId w:val="3"/>
        </w:numPr>
        <w:rPr>
          <w:rFonts w:ascii="DM Sans" w:eastAsia="Times New Roman" w:hAnsi="DM Sans"/>
        </w:rPr>
      </w:pPr>
      <w:r w:rsidRPr="00AF09B4">
        <w:rPr>
          <w:rFonts w:ascii="DM Sans" w:eastAsia="Times New Roman" w:hAnsi="DM Sans"/>
        </w:rPr>
        <w:t>Implement and uphold best-practice accounting systems, processes, and</w:t>
      </w:r>
      <w:r w:rsidR="00646200">
        <w:rPr>
          <w:rFonts w:ascii="DM Sans" w:eastAsia="Times New Roman" w:hAnsi="DM Sans"/>
        </w:rPr>
        <w:t xml:space="preserve"> </w:t>
      </w:r>
      <w:r w:rsidRPr="00903EC9">
        <w:rPr>
          <w:rFonts w:ascii="DM Sans" w:eastAsia="Times New Roman" w:hAnsi="DM Sans"/>
        </w:rPr>
        <w:t>internal controls to safeguard Philanthropy Australia’s ﬁnances.</w:t>
      </w:r>
    </w:p>
    <w:p w14:paraId="0C8E0E4D" w14:textId="63C4B3DB" w:rsidR="002D4903" w:rsidRPr="00903EC9" w:rsidRDefault="00FA12C5" w:rsidP="00903EC9">
      <w:pPr>
        <w:pStyle w:val="ListParagraph"/>
        <w:numPr>
          <w:ilvl w:val="0"/>
          <w:numId w:val="3"/>
        </w:numPr>
      </w:pPr>
      <w:r w:rsidRPr="00903EC9">
        <w:rPr>
          <w:rFonts w:ascii="DM Sans" w:eastAsia="Times New Roman" w:hAnsi="DM Sans"/>
        </w:rPr>
        <w:t xml:space="preserve">Provide payroll support </w:t>
      </w:r>
      <w:r w:rsidR="00466542" w:rsidRPr="00903EC9">
        <w:rPr>
          <w:rFonts w:ascii="DM Sans" w:eastAsia="Times New Roman" w:hAnsi="DM Sans"/>
        </w:rPr>
        <w:t>including the p</w:t>
      </w:r>
      <w:r w:rsidR="002D4903" w:rsidRPr="00903EC9">
        <w:rPr>
          <w:rFonts w:ascii="DM Sans" w:eastAsia="Times New Roman" w:hAnsi="DM Sans"/>
        </w:rPr>
        <w:t>repa</w:t>
      </w:r>
      <w:r w:rsidR="00466542" w:rsidRPr="00903EC9">
        <w:rPr>
          <w:rFonts w:ascii="DM Sans" w:eastAsia="Times New Roman" w:hAnsi="DM Sans"/>
        </w:rPr>
        <w:t>ration</w:t>
      </w:r>
      <w:r w:rsidR="000F04CE" w:rsidRPr="00903EC9">
        <w:rPr>
          <w:rFonts w:ascii="DM Sans" w:eastAsia="Times New Roman" w:hAnsi="DM Sans"/>
        </w:rPr>
        <w:t xml:space="preserve"> of </w:t>
      </w:r>
      <w:r w:rsidR="002D4903" w:rsidRPr="00903EC9">
        <w:rPr>
          <w:rFonts w:ascii="DM Sans" w:eastAsia="Times New Roman" w:hAnsi="DM Sans"/>
        </w:rPr>
        <w:t xml:space="preserve">the organisation’s fortnightly </w:t>
      </w:r>
      <w:r w:rsidR="009217AB" w:rsidRPr="00903EC9">
        <w:rPr>
          <w:rFonts w:ascii="DM Sans" w:eastAsia="Times New Roman" w:hAnsi="DM Sans"/>
        </w:rPr>
        <w:t xml:space="preserve">payroll </w:t>
      </w:r>
      <w:r w:rsidR="002D4903" w:rsidRPr="00903EC9">
        <w:rPr>
          <w:rFonts w:ascii="DM Sans" w:eastAsia="Times New Roman" w:hAnsi="DM Sans"/>
        </w:rPr>
        <w:t xml:space="preserve">for </w:t>
      </w:r>
      <w:r w:rsidR="009217AB" w:rsidRPr="00903EC9">
        <w:rPr>
          <w:rFonts w:ascii="DM Sans" w:eastAsia="Times New Roman" w:hAnsi="DM Sans"/>
        </w:rPr>
        <w:t xml:space="preserve">the </w:t>
      </w:r>
      <w:r w:rsidR="002D4903" w:rsidRPr="00903EC9">
        <w:rPr>
          <w:rFonts w:ascii="DM Sans" w:eastAsia="Times New Roman" w:hAnsi="DM Sans"/>
        </w:rPr>
        <w:t>external payroll contractor. Maintain conﬁdentiality and accuracy in all payroll records</w:t>
      </w:r>
      <w:r w:rsidR="00D026DE" w:rsidRPr="00903EC9">
        <w:rPr>
          <w:rFonts w:ascii="DM Sans" w:eastAsia="Times New Roman" w:hAnsi="DM Sans"/>
        </w:rPr>
        <w:t>.</w:t>
      </w:r>
    </w:p>
    <w:p w14:paraId="55532E03" w14:textId="77777777" w:rsidR="00903EC9" w:rsidRDefault="00903EC9" w:rsidP="00903EC9">
      <w:pPr>
        <w:pStyle w:val="BodyHeading"/>
        <w:rPr>
          <w:rFonts w:cs="Calibri-Bold"/>
          <w:b/>
          <w:bCs/>
        </w:rPr>
      </w:pPr>
    </w:p>
    <w:p w14:paraId="1CCED2BA" w14:textId="73190FAA" w:rsidR="00954F7C" w:rsidRDefault="00954F7C" w:rsidP="00903EC9">
      <w:pPr>
        <w:pStyle w:val="BodyHeading"/>
        <w:rPr>
          <w:rFonts w:cs="Calibri-Bold"/>
          <w:b/>
          <w:bCs/>
        </w:rPr>
      </w:pPr>
      <w:r w:rsidRPr="00954F7C">
        <w:rPr>
          <w:rFonts w:cs="Calibri-Bold"/>
          <w:b/>
          <w:bCs/>
        </w:rPr>
        <w:t xml:space="preserve">Reporting </w:t>
      </w:r>
      <w:r w:rsidR="00646200">
        <w:rPr>
          <w:rFonts w:cs="Calibri-Bold"/>
          <w:b/>
          <w:bCs/>
        </w:rPr>
        <w:t>&amp; Budgeting</w:t>
      </w:r>
    </w:p>
    <w:p w14:paraId="329E1616" w14:textId="625C6ACD" w:rsidR="000F04CE" w:rsidRPr="00903EC9" w:rsidRDefault="004170CA" w:rsidP="00903EC9">
      <w:pPr>
        <w:pStyle w:val="ListParagraph"/>
        <w:numPr>
          <w:ilvl w:val="0"/>
          <w:numId w:val="3"/>
        </w:numPr>
      </w:pPr>
      <w:r w:rsidRPr="00903EC9">
        <w:rPr>
          <w:rFonts w:ascii="DM Sans" w:eastAsia="Times New Roman" w:hAnsi="DM Sans"/>
        </w:rPr>
        <w:t xml:space="preserve">Work with the </w:t>
      </w:r>
      <w:r w:rsidR="009A0AC6" w:rsidRPr="00903EC9">
        <w:rPr>
          <w:rFonts w:ascii="DM Sans" w:eastAsia="Times New Roman" w:hAnsi="DM Sans"/>
        </w:rPr>
        <w:t>Director of Finance &amp; Operations with month-end journal</w:t>
      </w:r>
      <w:r w:rsidR="00B42610" w:rsidRPr="00903EC9">
        <w:rPr>
          <w:rFonts w:ascii="DM Sans" w:eastAsia="Times New Roman" w:hAnsi="DM Sans"/>
        </w:rPr>
        <w:t>s</w:t>
      </w:r>
      <w:r w:rsidR="009A0AC6" w:rsidRPr="00903EC9">
        <w:rPr>
          <w:rFonts w:ascii="DM Sans" w:eastAsia="Times New Roman" w:hAnsi="DM Sans"/>
        </w:rPr>
        <w:t xml:space="preserve"> and </w:t>
      </w:r>
      <w:r w:rsidR="00516E8A" w:rsidRPr="00903EC9">
        <w:rPr>
          <w:rFonts w:ascii="DM Sans" w:eastAsia="Times New Roman" w:hAnsi="DM Sans"/>
        </w:rPr>
        <w:t>reconciliations to ensure timely month-end close and reporting.</w:t>
      </w:r>
    </w:p>
    <w:p w14:paraId="2013DC56" w14:textId="0D9213B4" w:rsidR="007F51CD" w:rsidRDefault="007F51CD" w:rsidP="00903EC9">
      <w:pPr>
        <w:pStyle w:val="Body"/>
        <w:numPr>
          <w:ilvl w:val="0"/>
          <w:numId w:val="18"/>
        </w:numPr>
        <w:spacing w:after="0"/>
      </w:pPr>
      <w:r w:rsidRPr="007F51CD">
        <w:t>Assist in the preparation of monthly</w:t>
      </w:r>
      <w:r w:rsidR="004C0C28">
        <w:t>/</w:t>
      </w:r>
      <w:r w:rsidR="000D5EAC">
        <w:t>quarterly</w:t>
      </w:r>
      <w:r w:rsidRPr="007F51CD">
        <w:t xml:space="preserve"> financial reports, including profit and loss statements and balance sheets for the Executive and Finance, Audit &amp; Risk Management Committee.</w:t>
      </w:r>
    </w:p>
    <w:p w14:paraId="3C2667C9" w14:textId="7641EF3B" w:rsidR="0059495B" w:rsidRDefault="00794070" w:rsidP="00903EC9">
      <w:pPr>
        <w:pStyle w:val="Body"/>
        <w:numPr>
          <w:ilvl w:val="0"/>
          <w:numId w:val="18"/>
        </w:numPr>
        <w:spacing w:after="0"/>
      </w:pPr>
      <w:bookmarkStart w:id="0" w:name="_Hlk209693116"/>
      <w:r w:rsidRPr="00703B6A">
        <w:t>Support</w:t>
      </w:r>
      <w:r w:rsidR="0059495B" w:rsidRPr="00703B6A">
        <w:t xml:space="preserve"> the </w:t>
      </w:r>
      <w:bookmarkStart w:id="1" w:name="_Hlk209691692"/>
      <w:r w:rsidR="0059495B" w:rsidRPr="00703B6A">
        <w:t xml:space="preserve">Director of Finance &amp; Operations </w:t>
      </w:r>
      <w:bookmarkEnd w:id="1"/>
      <w:r w:rsidR="0059495B" w:rsidRPr="00703B6A">
        <w:t xml:space="preserve">to </w:t>
      </w:r>
      <w:bookmarkEnd w:id="0"/>
      <w:r w:rsidR="0059495B" w:rsidRPr="00703B6A">
        <w:t xml:space="preserve">develop and ﬁnalise the annual organisational budget </w:t>
      </w:r>
      <w:r w:rsidRPr="00703B6A">
        <w:t>and any mid-year</w:t>
      </w:r>
      <w:r w:rsidR="00A23ECA">
        <w:t xml:space="preserve"> </w:t>
      </w:r>
      <w:r w:rsidR="00097D29">
        <w:t>forecasts.</w:t>
      </w:r>
    </w:p>
    <w:p w14:paraId="07BA6674" w14:textId="41EC95D7" w:rsidR="00097D29" w:rsidRDefault="00BE0307" w:rsidP="00903EC9">
      <w:pPr>
        <w:pStyle w:val="Body"/>
        <w:numPr>
          <w:ilvl w:val="0"/>
          <w:numId w:val="18"/>
        </w:numPr>
        <w:spacing w:after="0"/>
      </w:pPr>
      <w:r>
        <w:t xml:space="preserve">Assist with </w:t>
      </w:r>
      <w:r w:rsidR="009F1D5A">
        <w:t xml:space="preserve">monthly reporting and tracking of </w:t>
      </w:r>
      <w:r w:rsidR="002E45B6">
        <w:t>Business unit and Project budgets</w:t>
      </w:r>
    </w:p>
    <w:p w14:paraId="7FEE1001" w14:textId="77777777" w:rsidR="00D91B2B" w:rsidRPr="00703B6A" w:rsidRDefault="00D91B2B" w:rsidP="00903EC9">
      <w:pPr>
        <w:pStyle w:val="Body"/>
        <w:spacing w:after="0"/>
        <w:ind w:left="720"/>
      </w:pPr>
    </w:p>
    <w:p w14:paraId="7F64A011" w14:textId="77777777" w:rsidR="00312719" w:rsidRDefault="00312719" w:rsidP="00903EC9">
      <w:pPr>
        <w:pStyle w:val="BodyHeading"/>
        <w:rPr>
          <w:rStyle w:val="normaltextrun"/>
          <w:rFonts w:cs="Times New Roman"/>
          <w:b/>
          <w:bCs/>
        </w:rPr>
      </w:pPr>
      <w:bookmarkStart w:id="2" w:name="_Hlk211423760"/>
    </w:p>
    <w:p w14:paraId="1314EB46" w14:textId="3B6DD3D7" w:rsidR="00903EC9" w:rsidRDefault="00903EC9" w:rsidP="00903EC9">
      <w:pPr>
        <w:pStyle w:val="BodyHeading"/>
        <w:rPr>
          <w:rStyle w:val="normaltextrun"/>
          <w:rFonts w:cs="Times New Roman"/>
          <w:b/>
          <w:bCs/>
        </w:rPr>
      </w:pPr>
      <w:r>
        <w:rPr>
          <w:rStyle w:val="normaltextrun"/>
          <w:rFonts w:cs="Times New Roman"/>
          <w:b/>
          <w:bCs/>
        </w:rPr>
        <w:lastRenderedPageBreak/>
        <w:t>Operations</w:t>
      </w:r>
    </w:p>
    <w:p w14:paraId="249299B9" w14:textId="77777777" w:rsidR="00903EC9" w:rsidRDefault="00903EC9" w:rsidP="00903EC9">
      <w:pPr>
        <w:pStyle w:val="Body"/>
        <w:numPr>
          <w:ilvl w:val="0"/>
          <w:numId w:val="17"/>
        </w:numPr>
        <w:spacing w:after="0"/>
      </w:pPr>
      <w:r>
        <w:t>Oversee the day-to-day operational requirements of the organisation, including but not limited to business operations and IT systems</w:t>
      </w:r>
    </w:p>
    <w:p w14:paraId="27201803" w14:textId="77777777" w:rsidR="00903EC9" w:rsidRDefault="00903EC9" w:rsidP="00903EC9">
      <w:pPr>
        <w:pStyle w:val="Body"/>
        <w:numPr>
          <w:ilvl w:val="0"/>
          <w:numId w:val="17"/>
        </w:numPr>
        <w:spacing w:after="0"/>
      </w:pPr>
      <w:r>
        <w:t>Maintain relationships with external providers and suppliers (IT, Rental Lease Providers, Corporate suppliers)</w:t>
      </w:r>
    </w:p>
    <w:p w14:paraId="154601B6" w14:textId="77777777" w:rsidR="00903EC9" w:rsidRPr="000530DB" w:rsidRDefault="00903EC9" w:rsidP="00903EC9">
      <w:pPr>
        <w:pStyle w:val="Body"/>
        <w:numPr>
          <w:ilvl w:val="0"/>
          <w:numId w:val="17"/>
        </w:numPr>
        <w:spacing w:after="0"/>
      </w:pPr>
      <w:r w:rsidRPr="000530DB">
        <w:t xml:space="preserve">Provide IT support </w:t>
      </w:r>
      <w:r>
        <w:t>to the organisation as required. Liaise</w:t>
      </w:r>
      <w:r w:rsidRPr="000530DB">
        <w:t xml:space="preserve"> with IT providers </w:t>
      </w:r>
      <w:r>
        <w:t>in relation to</w:t>
      </w:r>
      <w:r w:rsidRPr="000530DB">
        <w:t xml:space="preserve"> hardware repairs</w:t>
      </w:r>
      <w:r>
        <w:t xml:space="preserve"> or upgrades</w:t>
      </w:r>
      <w:r w:rsidRPr="000530DB">
        <w:t xml:space="preserve">, </w:t>
      </w:r>
      <w:r>
        <w:t xml:space="preserve">software maintenance and </w:t>
      </w:r>
      <w:r w:rsidRPr="000530DB">
        <w:t>updates</w:t>
      </w:r>
      <w:r>
        <w:t xml:space="preserve"> as well as resolving</w:t>
      </w:r>
      <w:r w:rsidRPr="000530DB">
        <w:t xml:space="preserve"> issues</w:t>
      </w:r>
      <w:r>
        <w:t xml:space="preserve"> in a timely and efficient manner</w:t>
      </w:r>
      <w:r w:rsidRPr="000530DB">
        <w:t>.</w:t>
      </w:r>
    </w:p>
    <w:p w14:paraId="39BC55B2" w14:textId="77777777" w:rsidR="00903EC9" w:rsidRDefault="00903EC9" w:rsidP="00903EC9">
      <w:pPr>
        <w:pStyle w:val="Body"/>
        <w:numPr>
          <w:ilvl w:val="0"/>
          <w:numId w:val="17"/>
        </w:numPr>
        <w:spacing w:after="0"/>
      </w:pPr>
      <w:r>
        <w:t>Ensure continuous</w:t>
      </w:r>
      <w:r w:rsidRPr="00847CD9">
        <w:t xml:space="preserve"> improvement of operations including finance processes, technology systems, ICT management, and office management</w:t>
      </w:r>
      <w:r>
        <w:t xml:space="preserve"> related matters. </w:t>
      </w:r>
    </w:p>
    <w:p w14:paraId="09305872" w14:textId="77777777" w:rsidR="00903EC9" w:rsidRDefault="00903EC9" w:rsidP="00903EC9">
      <w:pPr>
        <w:pStyle w:val="Body"/>
        <w:numPr>
          <w:ilvl w:val="0"/>
          <w:numId w:val="17"/>
        </w:numPr>
        <w:spacing w:after="0"/>
      </w:pPr>
      <w:r>
        <w:t>Supported by the Director of Finance &amp; Operations, oversee the management of the office premises, including licensing agreements, OH&amp;S procedures and procurement.</w:t>
      </w:r>
    </w:p>
    <w:p w14:paraId="1EBDCB88" w14:textId="77777777" w:rsidR="00903EC9" w:rsidRPr="00903EC9" w:rsidRDefault="00903EC9" w:rsidP="00903EC9">
      <w:pPr>
        <w:pStyle w:val="Body"/>
        <w:numPr>
          <w:ilvl w:val="0"/>
          <w:numId w:val="17"/>
        </w:numPr>
        <w:spacing w:after="0"/>
      </w:pPr>
      <w:r w:rsidRPr="00903EC9">
        <w:t xml:space="preserve">Contribute to organisational projects as needed providing finance and operational type information and guidance as required </w:t>
      </w:r>
    </w:p>
    <w:p w14:paraId="7235EA22" w14:textId="77777777" w:rsidR="00903EC9" w:rsidRPr="00903EC9" w:rsidRDefault="00903EC9" w:rsidP="00903EC9">
      <w:pPr>
        <w:pStyle w:val="Body"/>
        <w:numPr>
          <w:ilvl w:val="0"/>
          <w:numId w:val="17"/>
        </w:numPr>
        <w:spacing w:after="0"/>
      </w:pPr>
      <w:r w:rsidRPr="00903EC9">
        <w:t>Collaborate with People and Culture</w:t>
      </w:r>
      <w:r>
        <w:t xml:space="preserve"> </w:t>
      </w:r>
      <w:r w:rsidRPr="00903EC9">
        <w:t xml:space="preserve">in relation to payroll and HR-related processes </w:t>
      </w:r>
    </w:p>
    <w:p w14:paraId="6C66458C" w14:textId="2ED49CEC" w:rsidR="00615D05" w:rsidRDefault="00B42610" w:rsidP="00CC2305">
      <w:pPr>
        <w:pStyle w:val="BodyHeading"/>
        <w:rPr>
          <w:rStyle w:val="normaltextrun"/>
          <w:rFonts w:cs="Times New Roman"/>
          <w:b/>
          <w:bCs/>
        </w:rPr>
      </w:pPr>
      <w:r>
        <w:rPr>
          <w:rStyle w:val="normaltextrun"/>
          <w:rFonts w:cs="Times New Roman"/>
          <w:b/>
          <w:bCs/>
        </w:rPr>
        <w:t>Admin</w:t>
      </w:r>
      <w:r w:rsidR="0066657C">
        <w:rPr>
          <w:rStyle w:val="normaltextrun"/>
          <w:rFonts w:cs="Times New Roman"/>
          <w:b/>
          <w:bCs/>
        </w:rPr>
        <w:t xml:space="preserve"> Support</w:t>
      </w:r>
    </w:p>
    <w:bookmarkEnd w:id="2"/>
    <w:p w14:paraId="1E7D024A" w14:textId="74A69965" w:rsidR="00CE52F3" w:rsidRDefault="009616DB" w:rsidP="00DF1E12">
      <w:pPr>
        <w:pStyle w:val="Body"/>
        <w:numPr>
          <w:ilvl w:val="0"/>
          <w:numId w:val="18"/>
        </w:numPr>
        <w:spacing w:after="0"/>
      </w:pPr>
      <w:r w:rsidRPr="009616DB">
        <w:t xml:space="preserve">Support the development </w:t>
      </w:r>
      <w:r w:rsidR="00CE52F3">
        <w:t xml:space="preserve">of financial </w:t>
      </w:r>
      <w:r w:rsidR="001A35D0" w:rsidRPr="001A35D0">
        <w:t xml:space="preserve">grant </w:t>
      </w:r>
      <w:r w:rsidR="00CE52F3">
        <w:t>submissions and acquittals when required</w:t>
      </w:r>
      <w:r w:rsidR="00DF1E12">
        <w:t>.</w:t>
      </w:r>
    </w:p>
    <w:p w14:paraId="796EE3EA" w14:textId="670F6753" w:rsidR="00DF1E12" w:rsidRDefault="00B60682" w:rsidP="00F4646D">
      <w:pPr>
        <w:pStyle w:val="Body"/>
        <w:numPr>
          <w:ilvl w:val="0"/>
          <w:numId w:val="18"/>
        </w:numPr>
        <w:spacing w:after="0"/>
      </w:pPr>
      <w:r>
        <w:t>Support the management of</w:t>
      </w:r>
      <w:r w:rsidR="00DF1E12">
        <w:t xml:space="preserve"> electronic </w:t>
      </w:r>
      <w:r w:rsidR="00AC61DA">
        <w:t xml:space="preserve">financial </w:t>
      </w:r>
      <w:r w:rsidR="00DF1E12">
        <w:t xml:space="preserve">records of the organisation </w:t>
      </w:r>
      <w:r w:rsidR="00CD7C20">
        <w:t>to ensure we</w:t>
      </w:r>
      <w:r w:rsidR="00DF1E12">
        <w:t xml:space="preserve"> meet legislative requirements</w:t>
      </w:r>
      <w:r w:rsidR="00874D5D">
        <w:t xml:space="preserve"> using organisational software (Finance, </w:t>
      </w:r>
      <w:r w:rsidR="008F6502">
        <w:t xml:space="preserve">HR, </w:t>
      </w:r>
      <w:r w:rsidR="00874D5D">
        <w:t>CRM and Contract &amp; Risk soft</w:t>
      </w:r>
      <w:r w:rsidR="00880452">
        <w:t xml:space="preserve">ware </w:t>
      </w:r>
      <w:r w:rsidR="00874D5D">
        <w:t>system</w:t>
      </w:r>
      <w:r w:rsidR="00880452">
        <w:t>s).</w:t>
      </w:r>
    </w:p>
    <w:p w14:paraId="6F0822DA" w14:textId="5A369E03" w:rsidR="00E731DE" w:rsidRPr="00CE52F3" w:rsidRDefault="00E731DE" w:rsidP="00DF1E12">
      <w:pPr>
        <w:pStyle w:val="Body"/>
        <w:numPr>
          <w:ilvl w:val="0"/>
          <w:numId w:val="18"/>
        </w:numPr>
        <w:spacing w:after="0"/>
      </w:pPr>
      <w:r w:rsidRPr="00CE52F3">
        <w:t xml:space="preserve">Support the development and maintenance of </w:t>
      </w:r>
      <w:r w:rsidR="0066657C">
        <w:t>finance and governance related</w:t>
      </w:r>
      <w:r w:rsidR="0066657C" w:rsidRPr="00CE52F3">
        <w:t xml:space="preserve"> </w:t>
      </w:r>
      <w:r w:rsidRPr="00CE52F3">
        <w:t xml:space="preserve">policies and procedures, ensuring </w:t>
      </w:r>
      <w:r w:rsidR="0066657C">
        <w:t>compliance</w:t>
      </w:r>
      <w:r w:rsidR="0066657C" w:rsidRPr="00CE52F3">
        <w:t xml:space="preserve"> </w:t>
      </w:r>
      <w:r w:rsidRPr="00CE52F3">
        <w:t>with regulatory and organisational requirements.</w:t>
      </w:r>
    </w:p>
    <w:p w14:paraId="38073A48" w14:textId="3118DCD2" w:rsidR="002053ED" w:rsidRDefault="00DA1685" w:rsidP="00DF1E12">
      <w:pPr>
        <w:pStyle w:val="Body"/>
        <w:numPr>
          <w:ilvl w:val="0"/>
          <w:numId w:val="17"/>
        </w:numPr>
        <w:spacing w:after="0"/>
      </w:pPr>
      <w:r w:rsidRPr="00DA1685">
        <w:t>Provide ad hoc administrative and finance support as required</w:t>
      </w:r>
      <w:r w:rsidR="00E26F13">
        <w:t xml:space="preserve"> to Business Services</w:t>
      </w:r>
      <w:r w:rsidRPr="00DA1685">
        <w:t>, including assisting with document preparation, data entry, filing, and responding to internal and external queries.</w:t>
      </w:r>
    </w:p>
    <w:p w14:paraId="427F143C" w14:textId="77777777" w:rsidR="0066657C" w:rsidRDefault="0066657C" w:rsidP="00903EC9">
      <w:pPr>
        <w:pStyle w:val="Body"/>
        <w:spacing w:after="0"/>
        <w:ind w:left="720"/>
      </w:pPr>
    </w:p>
    <w:p w14:paraId="357940F0" w14:textId="1964105E" w:rsidR="00E87260" w:rsidRPr="00073FD3" w:rsidRDefault="00903EC9" w:rsidP="00CC2305">
      <w:pPr>
        <w:pStyle w:val="BodyHeading"/>
        <w:rPr>
          <w:rStyle w:val="normaltextrun"/>
          <w:rFonts w:cs="Times New Roman"/>
          <w:b/>
          <w:bCs/>
        </w:rPr>
      </w:pPr>
      <w:r>
        <w:rPr>
          <w:rStyle w:val="normaltextrun"/>
          <w:rFonts w:cs="Times New Roman"/>
          <w:b/>
          <w:bCs/>
        </w:rPr>
        <w:br w:type="column"/>
      </w:r>
      <w:r w:rsidR="00E87260" w:rsidRPr="00073FD3">
        <w:rPr>
          <w:rStyle w:val="normaltextrun"/>
          <w:rFonts w:cs="Times New Roman"/>
          <w:b/>
          <w:bCs/>
        </w:rPr>
        <w:lastRenderedPageBreak/>
        <w:t>Professional Practice</w:t>
      </w:r>
    </w:p>
    <w:p w14:paraId="517F1DBA" w14:textId="02FDBA10" w:rsidR="001F742E" w:rsidRPr="00073FD3" w:rsidRDefault="001F742E">
      <w:pPr>
        <w:pStyle w:val="Bullets"/>
      </w:pPr>
      <w:r w:rsidRPr="00073FD3">
        <w:t xml:space="preserve">Maintain effective links and relationships with other relevant stakeholder organizations in </w:t>
      </w:r>
      <w:r w:rsidR="004D6779" w:rsidRPr="00073FD3">
        <w:t>the philanthropic</w:t>
      </w:r>
      <w:r w:rsidRPr="00073FD3">
        <w:t xml:space="preserve"> sector.</w:t>
      </w:r>
    </w:p>
    <w:p w14:paraId="7EC7EE77" w14:textId="3B839E9B" w:rsidR="001F742E" w:rsidRPr="00073FD3" w:rsidRDefault="001F742E">
      <w:pPr>
        <w:pStyle w:val="Bullets"/>
      </w:pPr>
      <w:r w:rsidRPr="00073FD3">
        <w:t xml:space="preserve">Participate in PA’s corporate life including attendance and assistance with stakeholder events </w:t>
      </w:r>
      <w:r w:rsidR="00401244" w:rsidRPr="00073FD3">
        <w:t>both interstate and after-hours as required</w:t>
      </w:r>
      <w:r w:rsidR="000D738E" w:rsidRPr="00073FD3">
        <w:t>.</w:t>
      </w:r>
    </w:p>
    <w:p w14:paraId="101A8959" w14:textId="47D85BFA" w:rsidR="00ED1B7E" w:rsidRDefault="009167CC" w:rsidP="00A358D7">
      <w:pPr>
        <w:pStyle w:val="Bullets"/>
      </w:pPr>
      <w:r w:rsidRPr="00073FD3">
        <w:t>A</w:t>
      </w:r>
      <w:r w:rsidR="00CE607C" w:rsidRPr="00073FD3">
        <w:t xml:space="preserve">bide by Philanthropy Australia’s Code of Conduct </w:t>
      </w:r>
      <w:r w:rsidR="006122C4" w:rsidRPr="00073FD3">
        <w:t>living the</w:t>
      </w:r>
      <w:r w:rsidR="00CE607C" w:rsidRPr="00073FD3">
        <w:t xml:space="preserve"> Values of the organisation</w:t>
      </w:r>
      <w:r w:rsidR="006122C4" w:rsidRPr="00073FD3">
        <w:t>.</w:t>
      </w:r>
    </w:p>
    <w:p w14:paraId="5E654A2F" w14:textId="77777777" w:rsidR="005B142C" w:rsidRDefault="005B142C" w:rsidP="00A358D7">
      <w:pPr>
        <w:pStyle w:val="Sub-heading"/>
      </w:pPr>
    </w:p>
    <w:p w14:paraId="5D469153" w14:textId="023C4D12" w:rsidR="00CA4912" w:rsidRPr="00073FD3" w:rsidRDefault="00CA4912" w:rsidP="00A358D7">
      <w:pPr>
        <w:pStyle w:val="Sub-heading"/>
      </w:pPr>
      <w:r w:rsidRPr="00073FD3">
        <w:t>SKILLS &amp; EXPERIENCE</w:t>
      </w:r>
    </w:p>
    <w:p w14:paraId="22E5412D" w14:textId="4DD27397" w:rsidR="00CA4912" w:rsidRPr="00073FD3" w:rsidRDefault="00CA4912" w:rsidP="00CA4912">
      <w:pPr>
        <w:pStyle w:val="BodyHeading"/>
        <w:rPr>
          <w:rStyle w:val="normaltextrun"/>
          <w:rFonts w:cs="Times New Roman"/>
          <w:b/>
          <w:bCs/>
        </w:rPr>
      </w:pPr>
      <w:r w:rsidRPr="00073FD3">
        <w:rPr>
          <w:rStyle w:val="normaltextrun"/>
          <w:rFonts w:cs="Times New Roman"/>
          <w:b/>
          <w:bCs/>
        </w:rPr>
        <w:t>Qualifications</w:t>
      </w:r>
    </w:p>
    <w:p w14:paraId="34B456A2" w14:textId="53F8C706" w:rsidR="0054296C" w:rsidRDefault="0054296C" w:rsidP="00745B9B">
      <w:pPr>
        <w:pStyle w:val="ListParagraph"/>
        <w:numPr>
          <w:ilvl w:val="0"/>
          <w:numId w:val="3"/>
        </w:numPr>
        <w:spacing w:after="0" w:line="240" w:lineRule="auto"/>
        <w:contextualSpacing w:val="0"/>
        <w:rPr>
          <w:rFonts w:ascii="DM Sans" w:eastAsia="Times New Roman" w:hAnsi="DM Sans"/>
        </w:rPr>
      </w:pPr>
      <w:r w:rsidRPr="00073FD3">
        <w:rPr>
          <w:rFonts w:ascii="DM Sans" w:eastAsia="Times New Roman" w:hAnsi="DM Sans"/>
        </w:rPr>
        <w:t>Tertiary qualifications in Business</w:t>
      </w:r>
      <w:r w:rsidR="0065339D" w:rsidRPr="00073FD3">
        <w:rPr>
          <w:rFonts w:ascii="DM Sans" w:eastAsia="Times New Roman" w:hAnsi="DM Sans"/>
        </w:rPr>
        <w:t>, Accounting</w:t>
      </w:r>
      <w:r w:rsidRPr="00073FD3">
        <w:rPr>
          <w:rFonts w:ascii="DM Sans" w:eastAsia="Times New Roman" w:hAnsi="DM Sans"/>
        </w:rPr>
        <w:t>, or relevant field.</w:t>
      </w:r>
    </w:p>
    <w:p w14:paraId="6AB58EBD" w14:textId="678F6BD0" w:rsidR="0022386B" w:rsidRPr="0022386B" w:rsidRDefault="0022386B" w:rsidP="0022386B">
      <w:pPr>
        <w:pStyle w:val="ListParagraph"/>
        <w:numPr>
          <w:ilvl w:val="0"/>
          <w:numId w:val="3"/>
        </w:numPr>
        <w:rPr>
          <w:rFonts w:ascii="DM Sans" w:eastAsia="Times New Roman" w:hAnsi="DM Sans"/>
        </w:rPr>
      </w:pPr>
      <w:r w:rsidRPr="0022386B">
        <w:rPr>
          <w:rFonts w:ascii="DM Sans" w:eastAsia="Times New Roman" w:hAnsi="DM Sans"/>
        </w:rPr>
        <w:t>Qualiﬁed or working towards CA/CPA</w:t>
      </w:r>
      <w:r>
        <w:rPr>
          <w:rFonts w:ascii="DM Sans" w:eastAsia="Times New Roman" w:hAnsi="DM Sans"/>
        </w:rPr>
        <w:t>/IPA</w:t>
      </w:r>
      <w:r w:rsidRPr="0022386B">
        <w:rPr>
          <w:rFonts w:ascii="DM Sans" w:eastAsia="Times New Roman" w:hAnsi="DM Sans"/>
        </w:rPr>
        <w:t>, or other relevant professional accounting certiﬁcation.</w:t>
      </w:r>
    </w:p>
    <w:p w14:paraId="03F648D5" w14:textId="7DB84CBF" w:rsidR="00F427BD" w:rsidRPr="00073FD3" w:rsidRDefault="00F427BD" w:rsidP="00F427BD">
      <w:pPr>
        <w:pStyle w:val="BodyHeading"/>
        <w:rPr>
          <w:rStyle w:val="normaltextrun"/>
          <w:rFonts w:cs="Times New Roman"/>
          <w:b/>
          <w:bCs/>
        </w:rPr>
      </w:pPr>
      <w:r w:rsidRPr="00073FD3">
        <w:rPr>
          <w:rStyle w:val="normaltextrun"/>
          <w:rFonts w:cs="Times New Roman"/>
          <w:b/>
          <w:bCs/>
        </w:rPr>
        <w:t>Experience</w:t>
      </w:r>
    </w:p>
    <w:p w14:paraId="6DF4B98B" w14:textId="02729293" w:rsidR="002E4BC2" w:rsidRDefault="00F83E6A" w:rsidP="002E4BC2">
      <w:pPr>
        <w:pStyle w:val="ListParagraph"/>
        <w:numPr>
          <w:ilvl w:val="0"/>
          <w:numId w:val="3"/>
        </w:numPr>
        <w:rPr>
          <w:rFonts w:ascii="DM Sans" w:eastAsia="Times New Roman" w:hAnsi="DM Sans"/>
        </w:rPr>
      </w:pPr>
      <w:r w:rsidRPr="00073FD3">
        <w:rPr>
          <w:rFonts w:ascii="DM Sans" w:eastAsia="Times New Roman" w:hAnsi="DM Sans"/>
        </w:rPr>
        <w:t>General Accounting/Finance experience</w:t>
      </w:r>
      <w:r w:rsidR="002E4BC2" w:rsidRPr="002E4BC2">
        <w:t xml:space="preserve"> </w:t>
      </w:r>
      <w:r w:rsidR="002E4BC2">
        <w:rPr>
          <w:rFonts w:ascii="DM Sans" w:eastAsia="Times New Roman" w:hAnsi="DM Sans"/>
        </w:rPr>
        <w:t>with d</w:t>
      </w:r>
      <w:r w:rsidR="002E4BC2" w:rsidRPr="002E4BC2">
        <w:rPr>
          <w:rFonts w:ascii="DM Sans" w:eastAsia="Times New Roman" w:hAnsi="DM Sans"/>
        </w:rPr>
        <w:t xml:space="preserve">emonstrated experience in </w:t>
      </w:r>
      <w:r w:rsidR="00E634EA">
        <w:rPr>
          <w:rFonts w:ascii="DM Sans" w:eastAsia="Times New Roman" w:hAnsi="DM Sans"/>
        </w:rPr>
        <w:t>processing</w:t>
      </w:r>
      <w:r w:rsidR="002E4BC2" w:rsidRPr="002E4BC2">
        <w:rPr>
          <w:rFonts w:ascii="DM Sans" w:eastAsia="Times New Roman" w:hAnsi="DM Sans"/>
        </w:rPr>
        <w:t xml:space="preserve"> core accounting functions in an organisation of similar nature and/or scale.</w:t>
      </w:r>
    </w:p>
    <w:p w14:paraId="5BAC7D8E" w14:textId="7DF1840A" w:rsidR="009E685A" w:rsidRPr="009E685A" w:rsidRDefault="006878BD" w:rsidP="009E685A">
      <w:pPr>
        <w:pStyle w:val="ListParagraph"/>
        <w:numPr>
          <w:ilvl w:val="0"/>
          <w:numId w:val="3"/>
        </w:numPr>
        <w:rPr>
          <w:rFonts w:ascii="DM Sans" w:eastAsia="Times New Roman" w:hAnsi="DM Sans"/>
        </w:rPr>
      </w:pPr>
      <w:r>
        <w:rPr>
          <w:rFonts w:ascii="DM Sans" w:eastAsia="Times New Roman" w:hAnsi="DM Sans"/>
        </w:rPr>
        <w:t>Proficient in</w:t>
      </w:r>
      <w:r w:rsidR="00D0376A">
        <w:rPr>
          <w:rFonts w:ascii="DM Sans" w:eastAsia="Times New Roman" w:hAnsi="DM Sans"/>
        </w:rPr>
        <w:t xml:space="preserve"> using </w:t>
      </w:r>
      <w:r w:rsidR="009E685A" w:rsidRPr="009E685A">
        <w:rPr>
          <w:rFonts w:ascii="DM Sans" w:eastAsia="Times New Roman" w:hAnsi="DM Sans"/>
        </w:rPr>
        <w:t>accounting software Xero</w:t>
      </w:r>
      <w:r w:rsidR="00B42746">
        <w:rPr>
          <w:rFonts w:ascii="DM Sans" w:eastAsia="Times New Roman" w:hAnsi="DM Sans"/>
        </w:rPr>
        <w:t xml:space="preserve"> and </w:t>
      </w:r>
      <w:r>
        <w:rPr>
          <w:rFonts w:ascii="DM Sans" w:eastAsia="Times New Roman" w:hAnsi="DM Sans"/>
        </w:rPr>
        <w:t xml:space="preserve">advanced </w:t>
      </w:r>
      <w:r w:rsidR="00B42746">
        <w:rPr>
          <w:rFonts w:ascii="DM Sans" w:eastAsia="Times New Roman" w:hAnsi="DM Sans"/>
        </w:rPr>
        <w:t>excel</w:t>
      </w:r>
      <w:r w:rsidR="00D0376A">
        <w:rPr>
          <w:rFonts w:ascii="DM Sans" w:eastAsia="Times New Roman" w:hAnsi="DM Sans"/>
        </w:rPr>
        <w:t xml:space="preserve"> skills.</w:t>
      </w:r>
    </w:p>
    <w:p w14:paraId="0CBC0A64" w14:textId="36A6BD59" w:rsidR="00107725" w:rsidRDefault="00107725" w:rsidP="002E4BC2">
      <w:pPr>
        <w:pStyle w:val="ListParagraph"/>
        <w:numPr>
          <w:ilvl w:val="0"/>
          <w:numId w:val="3"/>
        </w:numPr>
        <w:rPr>
          <w:rFonts w:ascii="DM Sans" w:eastAsia="Times New Roman" w:hAnsi="DM Sans"/>
        </w:rPr>
      </w:pPr>
      <w:r w:rsidRPr="00107725">
        <w:rPr>
          <w:rFonts w:ascii="DM Sans" w:eastAsia="Times New Roman" w:hAnsi="DM Sans"/>
        </w:rPr>
        <w:t>Understanding of current relevant legislation relating to finance</w:t>
      </w:r>
      <w:r w:rsidR="000C30E8">
        <w:rPr>
          <w:rFonts w:ascii="DM Sans" w:eastAsia="Times New Roman" w:hAnsi="DM Sans"/>
        </w:rPr>
        <w:t xml:space="preserve"> and </w:t>
      </w:r>
      <w:r w:rsidRPr="00107725">
        <w:rPr>
          <w:rFonts w:ascii="DM Sans" w:eastAsia="Times New Roman" w:hAnsi="DM Sans"/>
        </w:rPr>
        <w:t>accounting</w:t>
      </w:r>
    </w:p>
    <w:p w14:paraId="7D6EA819" w14:textId="77777777" w:rsidR="004925FD" w:rsidRPr="00073FD3" w:rsidRDefault="004925FD" w:rsidP="004925FD">
      <w:pPr>
        <w:pStyle w:val="ListParagraph"/>
        <w:numPr>
          <w:ilvl w:val="0"/>
          <w:numId w:val="3"/>
        </w:numPr>
        <w:spacing w:after="0" w:line="240" w:lineRule="auto"/>
        <w:contextualSpacing w:val="0"/>
        <w:rPr>
          <w:rFonts w:ascii="DM Sans" w:eastAsia="Times New Roman" w:hAnsi="DM Sans"/>
        </w:rPr>
      </w:pPr>
      <w:r w:rsidRPr="00073FD3">
        <w:rPr>
          <w:rFonts w:ascii="DM Sans" w:eastAsia="Times New Roman" w:hAnsi="DM Sans"/>
        </w:rPr>
        <w:t xml:space="preserve">Strong IT experience, using digital platforms to report and use data and information strategically </w:t>
      </w:r>
    </w:p>
    <w:p w14:paraId="39AC8A35" w14:textId="3CFD34B3" w:rsidR="00E915D6" w:rsidRPr="00073FD3" w:rsidRDefault="00446712" w:rsidP="00CA4912">
      <w:pPr>
        <w:pStyle w:val="ListParagraph"/>
        <w:numPr>
          <w:ilvl w:val="0"/>
          <w:numId w:val="3"/>
        </w:numPr>
        <w:spacing w:after="0" w:line="240" w:lineRule="auto"/>
        <w:contextualSpacing w:val="0"/>
        <w:rPr>
          <w:rFonts w:ascii="DM Sans" w:eastAsia="Times New Roman" w:hAnsi="DM Sans"/>
        </w:rPr>
      </w:pPr>
      <w:r w:rsidRPr="00073FD3">
        <w:rPr>
          <w:rFonts w:ascii="DM Sans" w:eastAsia="Times New Roman" w:hAnsi="DM Sans"/>
        </w:rPr>
        <w:t>Working</w:t>
      </w:r>
      <w:r w:rsidR="00CF5C1F" w:rsidRPr="00073FD3">
        <w:rPr>
          <w:rFonts w:ascii="DM Sans" w:eastAsia="Times New Roman" w:hAnsi="DM Sans"/>
        </w:rPr>
        <w:t xml:space="preserve"> at least </w:t>
      </w:r>
      <w:r w:rsidR="0029435E">
        <w:rPr>
          <w:rFonts w:ascii="DM Sans" w:eastAsia="Times New Roman" w:hAnsi="DM Sans"/>
        </w:rPr>
        <w:t>3-5</w:t>
      </w:r>
      <w:r w:rsidR="00CF5C1F" w:rsidRPr="00073FD3">
        <w:rPr>
          <w:rFonts w:ascii="DM Sans" w:eastAsia="Times New Roman" w:hAnsi="DM Sans"/>
        </w:rPr>
        <w:t xml:space="preserve"> years in a finance and operations function in a small to medium sized business </w:t>
      </w:r>
    </w:p>
    <w:p w14:paraId="1220FB22" w14:textId="57B0EE23" w:rsidR="00CA4912" w:rsidRPr="00073FD3" w:rsidRDefault="00CA4912" w:rsidP="00CA4912">
      <w:pPr>
        <w:pStyle w:val="BodyHeading"/>
        <w:rPr>
          <w:rStyle w:val="normaltextrun"/>
          <w:rFonts w:cs="Times New Roman"/>
          <w:b/>
          <w:bCs/>
        </w:rPr>
      </w:pPr>
      <w:r w:rsidRPr="00073FD3">
        <w:rPr>
          <w:rStyle w:val="normaltextrun"/>
          <w:rFonts w:cs="Times New Roman"/>
          <w:b/>
          <w:bCs/>
        </w:rPr>
        <w:t>Skills</w:t>
      </w:r>
    </w:p>
    <w:p w14:paraId="6ADBF7D3" w14:textId="316BC4E4" w:rsidR="008D6AEC" w:rsidRPr="00073FD3" w:rsidRDefault="008D6AEC" w:rsidP="00745B9B">
      <w:pPr>
        <w:pStyle w:val="ListParagraph"/>
        <w:numPr>
          <w:ilvl w:val="0"/>
          <w:numId w:val="3"/>
        </w:numPr>
        <w:spacing w:after="0" w:line="240" w:lineRule="auto"/>
        <w:contextualSpacing w:val="0"/>
        <w:rPr>
          <w:rFonts w:ascii="DM Sans" w:eastAsia="Times New Roman" w:hAnsi="DM Sans"/>
        </w:rPr>
      </w:pPr>
      <w:r w:rsidRPr="00073FD3">
        <w:rPr>
          <w:rFonts w:ascii="DM Sans" w:eastAsia="Times New Roman" w:hAnsi="DM Sans"/>
        </w:rPr>
        <w:t xml:space="preserve">Proficient in Microsoft Office 365 including Word, Excel, Teams, </w:t>
      </w:r>
      <w:r w:rsidR="00384AD7" w:rsidRPr="00073FD3">
        <w:rPr>
          <w:rFonts w:ascii="DM Sans" w:eastAsia="Times New Roman" w:hAnsi="DM Sans"/>
        </w:rPr>
        <w:t>PowerPoint,</w:t>
      </w:r>
      <w:r w:rsidRPr="00073FD3">
        <w:rPr>
          <w:rFonts w:ascii="DM Sans" w:eastAsia="Times New Roman" w:hAnsi="DM Sans"/>
        </w:rPr>
        <w:t xml:space="preserve"> and Outlook</w:t>
      </w:r>
    </w:p>
    <w:p w14:paraId="13BF524A" w14:textId="4FFD40D0" w:rsidR="008D6AEC" w:rsidRDefault="008D6AEC" w:rsidP="00745B9B">
      <w:pPr>
        <w:pStyle w:val="ListParagraph"/>
        <w:numPr>
          <w:ilvl w:val="0"/>
          <w:numId w:val="3"/>
        </w:numPr>
        <w:spacing w:after="0" w:line="240" w:lineRule="auto"/>
        <w:contextualSpacing w:val="0"/>
        <w:rPr>
          <w:rFonts w:ascii="DM Sans" w:eastAsia="Times New Roman" w:hAnsi="DM Sans"/>
        </w:rPr>
      </w:pPr>
      <w:r w:rsidRPr="00073FD3">
        <w:rPr>
          <w:rFonts w:ascii="DM Sans" w:eastAsia="Times New Roman" w:hAnsi="DM Sans"/>
        </w:rPr>
        <w:t>Exposure to Salesforce or other CRM system</w:t>
      </w:r>
    </w:p>
    <w:p w14:paraId="7CA5C481" w14:textId="3238F435" w:rsidR="00640F0C" w:rsidRPr="00073FD3" w:rsidRDefault="00640F0C" w:rsidP="00640F0C">
      <w:pPr>
        <w:pStyle w:val="ListParagraph"/>
        <w:numPr>
          <w:ilvl w:val="0"/>
          <w:numId w:val="3"/>
        </w:numPr>
        <w:spacing w:after="0" w:line="240" w:lineRule="auto"/>
        <w:contextualSpacing w:val="0"/>
        <w:rPr>
          <w:rFonts w:ascii="DM Sans" w:eastAsia="Times New Roman" w:hAnsi="DM Sans"/>
        </w:rPr>
      </w:pPr>
      <w:r w:rsidRPr="00073FD3">
        <w:rPr>
          <w:rFonts w:ascii="DM Sans" w:eastAsia="Times New Roman" w:hAnsi="DM Sans"/>
        </w:rPr>
        <w:t>Excellent attention to detail, ensuring all work is accurate</w:t>
      </w:r>
      <w:r>
        <w:rPr>
          <w:rFonts w:ascii="DM Sans" w:eastAsia="Times New Roman" w:hAnsi="DM Sans"/>
        </w:rPr>
        <w:t>.</w:t>
      </w:r>
    </w:p>
    <w:p w14:paraId="22AD1E7E" w14:textId="77777777" w:rsidR="00122DA4" w:rsidRDefault="00122DA4" w:rsidP="00122DA4">
      <w:pPr>
        <w:pStyle w:val="ListParagraph"/>
        <w:numPr>
          <w:ilvl w:val="0"/>
          <w:numId w:val="3"/>
        </w:numPr>
        <w:rPr>
          <w:rFonts w:ascii="DM Sans" w:eastAsia="Times New Roman" w:hAnsi="DM Sans"/>
        </w:rPr>
      </w:pPr>
      <w:r w:rsidRPr="00122DA4">
        <w:rPr>
          <w:rFonts w:ascii="DM Sans" w:eastAsia="Times New Roman" w:hAnsi="DM Sans"/>
        </w:rPr>
        <w:t>High level of integrity, ethics and discretion, especially when handling sensitive ﬁnancial data and payroll information.</w:t>
      </w:r>
    </w:p>
    <w:p w14:paraId="68E08B7D" w14:textId="77777777" w:rsidR="005C43ED" w:rsidRPr="005C43ED" w:rsidRDefault="005C43ED" w:rsidP="005C43ED">
      <w:pPr>
        <w:pStyle w:val="ListParagraph"/>
        <w:numPr>
          <w:ilvl w:val="0"/>
          <w:numId w:val="3"/>
        </w:numPr>
        <w:rPr>
          <w:rFonts w:ascii="DM Sans" w:eastAsia="Times New Roman" w:hAnsi="DM Sans"/>
        </w:rPr>
      </w:pPr>
      <w:r w:rsidRPr="005C43ED">
        <w:rPr>
          <w:rFonts w:ascii="DM Sans" w:eastAsia="Times New Roman" w:hAnsi="DM Sans"/>
        </w:rPr>
        <w:t xml:space="preserve">Ability to learn and operationalise emerging technologies, collaborating when required with external suppliers for specialist support and assistance </w:t>
      </w:r>
    </w:p>
    <w:p w14:paraId="55C32285" w14:textId="7569821F" w:rsidR="00492A5B" w:rsidRPr="00073FD3" w:rsidRDefault="00492A5B" w:rsidP="00745B9B">
      <w:pPr>
        <w:pStyle w:val="ListParagraph"/>
        <w:numPr>
          <w:ilvl w:val="0"/>
          <w:numId w:val="3"/>
        </w:numPr>
        <w:spacing w:after="0" w:line="240" w:lineRule="auto"/>
        <w:contextualSpacing w:val="0"/>
        <w:rPr>
          <w:rFonts w:ascii="DM Sans" w:eastAsia="Times New Roman" w:hAnsi="DM Sans"/>
        </w:rPr>
      </w:pPr>
      <w:r w:rsidRPr="00073FD3">
        <w:rPr>
          <w:rFonts w:ascii="DM Sans" w:eastAsia="Times New Roman" w:hAnsi="DM Sans"/>
        </w:rPr>
        <w:t>Ability to self-manage and multi-task, plan work</w:t>
      </w:r>
      <w:r w:rsidR="00073FD3">
        <w:rPr>
          <w:rFonts w:ascii="DM Sans" w:eastAsia="Times New Roman" w:hAnsi="DM Sans"/>
        </w:rPr>
        <w:t>,</w:t>
      </w:r>
      <w:r w:rsidRPr="00073FD3">
        <w:rPr>
          <w:rFonts w:ascii="DM Sans" w:eastAsia="Times New Roman" w:hAnsi="DM Sans"/>
        </w:rPr>
        <w:t xml:space="preserve"> adhere to deadlines and problem sol</w:t>
      </w:r>
      <w:r w:rsidR="00073FD3">
        <w:rPr>
          <w:rFonts w:ascii="DM Sans" w:eastAsia="Times New Roman" w:hAnsi="DM Sans"/>
        </w:rPr>
        <w:t>ve</w:t>
      </w:r>
    </w:p>
    <w:p w14:paraId="2A4CF767" w14:textId="5DBF6682" w:rsidR="00BD2F79" w:rsidRPr="00073FD3" w:rsidRDefault="00F83E6A" w:rsidP="00384AD7">
      <w:pPr>
        <w:pStyle w:val="ListParagraph"/>
        <w:numPr>
          <w:ilvl w:val="0"/>
          <w:numId w:val="3"/>
        </w:numPr>
        <w:spacing w:after="0" w:line="240" w:lineRule="auto"/>
        <w:contextualSpacing w:val="0"/>
        <w:rPr>
          <w:rFonts w:ascii="DM Sans" w:eastAsia="Times New Roman" w:hAnsi="DM Sans"/>
        </w:rPr>
      </w:pPr>
      <w:r w:rsidRPr="00073FD3">
        <w:rPr>
          <w:rFonts w:ascii="DM Sans" w:eastAsia="Times New Roman" w:hAnsi="DM Sans"/>
        </w:rPr>
        <w:t>Well-developed written and oral communication, negotiation, and presentation skills</w:t>
      </w:r>
      <w:r w:rsidR="00384AD7" w:rsidRPr="00073FD3">
        <w:rPr>
          <w:rFonts w:ascii="DM Sans" w:eastAsia="Times New Roman" w:hAnsi="DM Sans"/>
        </w:rPr>
        <w:t>, including ability to inspire others, positive interaction and effective problem solving</w:t>
      </w:r>
    </w:p>
    <w:p w14:paraId="34E662C9" w14:textId="2650B47D" w:rsidR="007A558D" w:rsidRPr="00073FD3" w:rsidRDefault="007A558D" w:rsidP="00745B9B">
      <w:pPr>
        <w:pStyle w:val="ListParagraph"/>
        <w:numPr>
          <w:ilvl w:val="0"/>
          <w:numId w:val="3"/>
        </w:numPr>
        <w:spacing w:after="0" w:line="240" w:lineRule="auto"/>
        <w:contextualSpacing w:val="0"/>
        <w:rPr>
          <w:rFonts w:ascii="DM Sans" w:eastAsia="Times New Roman" w:hAnsi="DM Sans"/>
        </w:rPr>
      </w:pPr>
      <w:r w:rsidRPr="00073FD3">
        <w:rPr>
          <w:rFonts w:ascii="DM Sans" w:eastAsia="Times New Roman" w:hAnsi="DM Sans"/>
        </w:rPr>
        <w:t>Strong organizational skills with an ability to manage multiple tasks simultaneously.</w:t>
      </w:r>
    </w:p>
    <w:p w14:paraId="5856C677" w14:textId="269AA41C" w:rsidR="000617A2" w:rsidRDefault="000617A2" w:rsidP="00745B9B">
      <w:pPr>
        <w:pStyle w:val="ListParagraph"/>
        <w:numPr>
          <w:ilvl w:val="0"/>
          <w:numId w:val="3"/>
        </w:numPr>
        <w:spacing w:after="0" w:line="240" w:lineRule="auto"/>
        <w:contextualSpacing w:val="0"/>
        <w:rPr>
          <w:rFonts w:ascii="DM Sans" w:eastAsia="Times New Roman" w:hAnsi="DM Sans"/>
        </w:rPr>
      </w:pPr>
      <w:r w:rsidRPr="00073FD3">
        <w:rPr>
          <w:rFonts w:ascii="DM Sans" w:eastAsia="Times New Roman" w:hAnsi="DM Sans"/>
        </w:rPr>
        <w:t>Proven ability to prioritize and juggle competing demands.</w:t>
      </w:r>
    </w:p>
    <w:p w14:paraId="7C4AC6E7" w14:textId="1C5FF211" w:rsidR="00586E33" w:rsidRPr="00073FD3" w:rsidRDefault="00586E33" w:rsidP="00586E33">
      <w:pPr>
        <w:pStyle w:val="ListParagraph"/>
        <w:numPr>
          <w:ilvl w:val="0"/>
          <w:numId w:val="3"/>
        </w:numPr>
        <w:spacing w:after="0" w:line="240" w:lineRule="auto"/>
        <w:contextualSpacing w:val="0"/>
        <w:rPr>
          <w:rFonts w:ascii="DM Sans" w:eastAsia="Times New Roman" w:hAnsi="DM Sans"/>
        </w:rPr>
      </w:pPr>
      <w:r w:rsidRPr="00073FD3">
        <w:rPr>
          <w:rFonts w:ascii="DM Sans" w:eastAsia="Times New Roman" w:hAnsi="DM Sans"/>
        </w:rPr>
        <w:lastRenderedPageBreak/>
        <w:t>Strong stakeholder service focus - ability to work co-operatively and cohesively with other staff members and external stakeholders</w:t>
      </w:r>
    </w:p>
    <w:p w14:paraId="5BBD9470" w14:textId="5865D945" w:rsidR="00586E33" w:rsidRPr="00073FD3" w:rsidRDefault="00586E33" w:rsidP="00586E33">
      <w:pPr>
        <w:pStyle w:val="ListParagraph"/>
        <w:numPr>
          <w:ilvl w:val="0"/>
          <w:numId w:val="3"/>
        </w:numPr>
        <w:spacing w:after="0" w:line="240" w:lineRule="auto"/>
        <w:contextualSpacing w:val="0"/>
        <w:rPr>
          <w:rFonts w:ascii="DM Sans" w:eastAsia="Times New Roman" w:hAnsi="DM Sans"/>
        </w:rPr>
      </w:pPr>
      <w:r w:rsidRPr="00073FD3">
        <w:rPr>
          <w:rFonts w:ascii="DM Sans" w:eastAsia="Times New Roman" w:hAnsi="DM Sans"/>
        </w:rPr>
        <w:t>High commitment to customer service and the improvement of service delivery</w:t>
      </w:r>
    </w:p>
    <w:p w14:paraId="1CE79BA5" w14:textId="6A6693D2" w:rsidR="00586E33" w:rsidRPr="00073FD3" w:rsidRDefault="00586E33" w:rsidP="00D54D7E">
      <w:pPr>
        <w:pStyle w:val="ListParagraph"/>
        <w:spacing w:after="0" w:line="240" w:lineRule="auto"/>
        <w:contextualSpacing w:val="0"/>
        <w:rPr>
          <w:rFonts w:ascii="DM Sans" w:eastAsia="Times New Roman" w:hAnsi="DM Sans"/>
        </w:rPr>
      </w:pPr>
    </w:p>
    <w:p w14:paraId="24D122AE" w14:textId="5728F508" w:rsidR="000E4910" w:rsidRDefault="000E4910" w:rsidP="00831A75">
      <w:pPr>
        <w:pStyle w:val="Body"/>
      </w:pPr>
    </w:p>
    <w:p w14:paraId="3699CB3D" w14:textId="1736A49D" w:rsidR="006751A7" w:rsidRDefault="006751A7" w:rsidP="00831A75">
      <w:pPr>
        <w:pStyle w:val="Body"/>
      </w:pPr>
    </w:p>
    <w:p w14:paraId="3BCF6B82" w14:textId="77777777" w:rsidR="006751A7" w:rsidRDefault="006751A7" w:rsidP="00831A75">
      <w:pPr>
        <w:pStyle w:val="Body"/>
      </w:pPr>
    </w:p>
    <w:p w14:paraId="2FFE3992" w14:textId="77777777" w:rsidR="006751A7" w:rsidRDefault="006751A7" w:rsidP="00831A75">
      <w:pPr>
        <w:pStyle w:val="Body"/>
      </w:pPr>
    </w:p>
    <w:p w14:paraId="04BE94EA" w14:textId="77777777" w:rsidR="006751A7" w:rsidRDefault="006751A7" w:rsidP="00831A75">
      <w:pPr>
        <w:pStyle w:val="Body"/>
      </w:pPr>
    </w:p>
    <w:p w14:paraId="6A135EC1" w14:textId="77777777" w:rsidR="006751A7" w:rsidRDefault="006751A7" w:rsidP="00831A75">
      <w:pPr>
        <w:pStyle w:val="Body"/>
      </w:pPr>
    </w:p>
    <w:p w14:paraId="65FCECE1" w14:textId="77777777" w:rsidR="006751A7" w:rsidRDefault="006751A7" w:rsidP="00831A75">
      <w:pPr>
        <w:pStyle w:val="Body"/>
      </w:pPr>
    </w:p>
    <w:p w14:paraId="467BF767" w14:textId="77777777" w:rsidR="006751A7" w:rsidRDefault="006751A7" w:rsidP="00831A75">
      <w:pPr>
        <w:pStyle w:val="Body"/>
      </w:pPr>
    </w:p>
    <w:p w14:paraId="4DA0E11D" w14:textId="77777777" w:rsidR="006751A7" w:rsidRDefault="006751A7" w:rsidP="00831A75">
      <w:pPr>
        <w:pStyle w:val="Body"/>
      </w:pPr>
    </w:p>
    <w:p w14:paraId="14F8B3B1" w14:textId="77777777" w:rsidR="006751A7" w:rsidRDefault="006751A7" w:rsidP="00831A75">
      <w:pPr>
        <w:pStyle w:val="Body"/>
      </w:pPr>
    </w:p>
    <w:p w14:paraId="6C5FD78C" w14:textId="77777777" w:rsidR="006751A7" w:rsidRDefault="006751A7" w:rsidP="00831A75">
      <w:pPr>
        <w:pStyle w:val="Body"/>
      </w:pPr>
    </w:p>
    <w:p w14:paraId="41C70B07" w14:textId="77777777" w:rsidR="006751A7" w:rsidRDefault="006751A7" w:rsidP="00831A75">
      <w:pPr>
        <w:pStyle w:val="Body"/>
      </w:pPr>
    </w:p>
    <w:p w14:paraId="4CB59225" w14:textId="77777777" w:rsidR="006751A7" w:rsidRDefault="006751A7" w:rsidP="00831A75">
      <w:pPr>
        <w:pStyle w:val="Body"/>
      </w:pPr>
    </w:p>
    <w:p w14:paraId="606E96B7" w14:textId="77777777" w:rsidR="006751A7" w:rsidRPr="00073FD3" w:rsidRDefault="006751A7" w:rsidP="00831A75">
      <w:pPr>
        <w:pStyle w:val="Body"/>
      </w:pPr>
    </w:p>
    <w:p w14:paraId="6ADF98B4" w14:textId="0BBA75F5" w:rsidR="000E4910" w:rsidRDefault="000E4910" w:rsidP="00831A75">
      <w:pPr>
        <w:pStyle w:val="Body"/>
      </w:pPr>
    </w:p>
    <w:p w14:paraId="614BFC13" w14:textId="796A8855" w:rsidR="00D27B92" w:rsidRPr="00A358D7" w:rsidRDefault="00D27B92" w:rsidP="0091381E">
      <w:pPr>
        <w:pStyle w:val="Bullets"/>
        <w:numPr>
          <w:ilvl w:val="0"/>
          <w:numId w:val="0"/>
        </w:numPr>
      </w:pPr>
    </w:p>
    <w:sectPr w:rsidR="00D27B92" w:rsidRPr="00A358D7" w:rsidSect="00E035F5">
      <w:headerReference w:type="first" r:id="rId16"/>
      <w:pgSz w:w="11906" w:h="16838" w:code="9"/>
      <w:pgMar w:top="3289" w:right="964" w:bottom="1701" w:left="964" w:header="1531" w:footer="567" w:gutter="0"/>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20D818" w14:textId="77777777" w:rsidR="00920A55" w:rsidRDefault="00920A55" w:rsidP="001F234F">
      <w:r>
        <w:separator/>
      </w:r>
    </w:p>
  </w:endnote>
  <w:endnote w:type="continuationSeparator" w:id="0">
    <w:p w14:paraId="6E96DE20" w14:textId="77777777" w:rsidR="00920A55" w:rsidRDefault="00920A55" w:rsidP="001F234F">
      <w:r>
        <w:continuationSeparator/>
      </w:r>
    </w:p>
  </w:endnote>
  <w:endnote w:type="continuationNotice" w:id="1">
    <w:p w14:paraId="6DA114CB" w14:textId="77777777" w:rsidR="00920A55" w:rsidRDefault="00920A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DM Sans">
    <w:panose1 w:val="00000000000000000000"/>
    <w:charset w:val="4D"/>
    <w:family w:val="auto"/>
    <w:pitch w:val="variable"/>
    <w:sig w:usb0="8000002F" w:usb1="5000205B" w:usb2="00000000" w:usb3="00000000" w:csb0="00000093" w:csb1="00000000"/>
  </w:font>
  <w:font w:name="Calibri">
    <w:panose1 w:val="020F0502020204030204"/>
    <w:charset w:val="00"/>
    <w:family w:val="swiss"/>
    <w:pitch w:val="variable"/>
    <w:sig w:usb0="E0002A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Bold">
    <w:altName w:val="Calibri"/>
    <w:panose1 w:val="020B0604020202020204"/>
    <w:charset w:val="4D"/>
    <w:family w:val="auto"/>
    <w:notTrueType/>
    <w:pitch w:val="default"/>
    <w:sig w:usb0="00000003" w:usb1="00000000" w:usb2="00000000" w:usb3="00000000" w:csb0="00000001" w:csb1="00000000"/>
  </w:font>
  <w:font w:name="DM Sans Medium">
    <w:panose1 w:val="00000000000000000000"/>
    <w:charset w:val="4D"/>
    <w:family w:val="auto"/>
    <w:pitch w:val="variable"/>
    <w:sig w:usb0="8000002F" w:usb1="5000205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076508"/>
      <w:docPartObj>
        <w:docPartGallery w:val="Page Numbers (Bottom of Page)"/>
        <w:docPartUnique/>
      </w:docPartObj>
    </w:sdtPr>
    <w:sdtContent>
      <w:p w14:paraId="205B313E" w14:textId="775296D8" w:rsidR="00366AAE" w:rsidRDefault="00366AAE" w:rsidP="006445CF">
        <w:pPr>
          <w:pStyle w:val="Footer"/>
        </w:pPr>
        <w:r>
          <w:fldChar w:fldCharType="begin"/>
        </w:r>
        <w:r>
          <w:instrText xml:space="preserve"> PAGE </w:instrText>
        </w:r>
        <w:r>
          <w:fldChar w:fldCharType="separate"/>
        </w:r>
        <w:r w:rsidR="009038E2">
          <w:rPr>
            <w:noProof/>
          </w:rPr>
          <w:t>1</w:t>
        </w:r>
        <w:r>
          <w:fldChar w:fldCharType="end"/>
        </w:r>
      </w:p>
    </w:sdtContent>
  </w:sdt>
  <w:p w14:paraId="657CED64" w14:textId="77777777" w:rsidR="00366AAE" w:rsidRDefault="00366AAE" w:rsidP="006445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9860895"/>
      <w:docPartObj>
        <w:docPartGallery w:val="Page Numbers (Bottom of Page)"/>
        <w:docPartUnique/>
      </w:docPartObj>
    </w:sdtPr>
    <w:sdtContent>
      <w:p w14:paraId="53EECBB0" w14:textId="77777777" w:rsidR="00366AAE" w:rsidRPr="006445CF" w:rsidRDefault="00366AAE" w:rsidP="006445CF">
        <w:pPr>
          <w:pStyle w:val="Footer"/>
        </w:pPr>
        <w:r w:rsidRPr="006445CF">
          <w:fldChar w:fldCharType="begin"/>
        </w:r>
        <w:r w:rsidRPr="006445CF">
          <w:instrText xml:space="preserve"> PAGE </w:instrText>
        </w:r>
        <w:r w:rsidRPr="006445CF">
          <w:fldChar w:fldCharType="separate"/>
        </w:r>
        <w:r w:rsidRPr="006445CF">
          <w:t>2</w:t>
        </w:r>
        <w:r w:rsidRPr="006445CF">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EF9E3" w14:textId="77777777" w:rsidR="00366AAE" w:rsidRPr="00A358D7" w:rsidRDefault="00366AAE" w:rsidP="006445CF">
    <w:pPr>
      <w:pStyle w:val="Footer"/>
    </w:pPr>
    <w:r w:rsidRPr="00A358D7">
      <w:fldChar w:fldCharType="begin"/>
    </w:r>
    <w:r w:rsidRPr="00A358D7">
      <w:instrText xml:space="preserve"> PAGE   \* MERGEFORMAT </w:instrText>
    </w:r>
    <w:r w:rsidRPr="00A358D7">
      <w:fldChar w:fldCharType="separate"/>
    </w:r>
    <w:r w:rsidRPr="00A358D7">
      <w:t>1</w:t>
    </w:r>
    <w:r w:rsidRPr="00A358D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1D0A15" w14:textId="77777777" w:rsidR="00920A55" w:rsidRDefault="00920A55" w:rsidP="001F234F">
      <w:r>
        <w:separator/>
      </w:r>
    </w:p>
  </w:footnote>
  <w:footnote w:type="continuationSeparator" w:id="0">
    <w:p w14:paraId="574B8010" w14:textId="77777777" w:rsidR="00920A55" w:rsidRDefault="00920A55" w:rsidP="001F234F">
      <w:r>
        <w:continuationSeparator/>
      </w:r>
    </w:p>
  </w:footnote>
  <w:footnote w:type="continuationNotice" w:id="1">
    <w:p w14:paraId="7EB3CE97" w14:textId="77777777" w:rsidR="00920A55" w:rsidRDefault="00920A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69BB8" w14:textId="791C0475" w:rsidR="00366AAE" w:rsidRPr="00A358D7" w:rsidRDefault="00366AAE" w:rsidP="00A358D7">
    <w:pPr>
      <w:pStyle w:val="Position"/>
    </w:pPr>
    <w:r w:rsidRPr="003E00AB">
      <w:drawing>
        <wp:anchor distT="0" distB="0" distL="114300" distR="114300" simplePos="0" relativeHeight="251655168" behindDoc="1" locked="0" layoutInCell="1" allowOverlap="1" wp14:anchorId="4021E2F2" wp14:editId="1EEC0D7A">
          <wp:simplePos x="0" y="0"/>
          <wp:positionH relativeFrom="page">
            <wp:align>center</wp:align>
          </wp:positionH>
          <wp:positionV relativeFrom="page">
            <wp:align>center</wp:align>
          </wp:positionV>
          <wp:extent cx="7560000" cy="106992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75192"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r w:rsidRPr="00A358D7">
      <w:t>POSITION DESCRIPTION</w:t>
    </w:r>
  </w:p>
  <w:p w14:paraId="5460B58A" w14:textId="21534AE1" w:rsidR="00366AAE" w:rsidRPr="00A358D7" w:rsidRDefault="00A650F4" w:rsidP="00A358D7">
    <w:pPr>
      <w:pStyle w:val="Position"/>
      <w:rPr>
        <w:b/>
      </w:rPr>
    </w:pPr>
    <w:r>
      <w:rPr>
        <w:b/>
      </w:rPr>
      <w:t>Finance Lead</w:t>
    </w:r>
    <w:r w:rsidR="00932431">
      <w:rPr>
        <w: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53010" w14:textId="77777777" w:rsidR="00366AAE" w:rsidRDefault="00366AAE" w:rsidP="00A358D7">
    <w:pPr>
      <w:pStyle w:val="Position"/>
    </w:pPr>
  </w:p>
  <w:p w14:paraId="4051DA10" w14:textId="77777777" w:rsidR="00366AAE" w:rsidRDefault="00366AAE" w:rsidP="00A358D7">
    <w:pPr>
      <w:pStyle w:val="Position"/>
    </w:pPr>
  </w:p>
  <w:p w14:paraId="1F276238" w14:textId="77777777" w:rsidR="00366AAE" w:rsidRDefault="00366AAE" w:rsidP="00A358D7">
    <w:pPr>
      <w:pStyle w:val="Position"/>
    </w:pPr>
  </w:p>
  <w:p w14:paraId="44EFBFFB" w14:textId="77777777" w:rsidR="00366AAE" w:rsidRPr="00A358D7" w:rsidRDefault="00366AAE" w:rsidP="00A358D7">
    <w:pPr>
      <w:pStyle w:val="Position"/>
    </w:pPr>
    <w:r w:rsidRPr="003E00AB">
      <w:drawing>
        <wp:anchor distT="0" distB="0" distL="114300" distR="114300" simplePos="0" relativeHeight="251656192" behindDoc="1" locked="0" layoutInCell="1" allowOverlap="1" wp14:anchorId="436A7149" wp14:editId="60CDC009">
          <wp:simplePos x="0" y="0"/>
          <wp:positionH relativeFrom="page">
            <wp:align>center</wp:align>
          </wp:positionH>
          <wp:positionV relativeFrom="page">
            <wp:align>center</wp:align>
          </wp:positionV>
          <wp:extent cx="7560000" cy="10699200"/>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75192"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p w14:paraId="3CA4DE85" w14:textId="77777777" w:rsidR="00366AAE" w:rsidRPr="00366AAE" w:rsidRDefault="00366AAE" w:rsidP="00366AAE">
    <w:pPr>
      <w:pStyle w:val="Position"/>
    </w:pPr>
    <w:r w:rsidRPr="00366AAE">
      <w:t>POSITION DESCRIPTION</w:t>
    </w:r>
  </w:p>
  <w:p w14:paraId="1BF96218" w14:textId="77777777" w:rsidR="00366AAE" w:rsidRPr="00366AAE" w:rsidRDefault="00366AAE" w:rsidP="00A358D7">
    <w:pPr>
      <w:pStyle w:val="Position"/>
      <w:rPr>
        <w:b/>
      </w:rPr>
    </w:pPr>
    <w:r w:rsidRPr="00366AAE">
      <w:rPr>
        <w:b/>
      </w:rPr>
      <w:t>EXECUTIVE DIRECTOR MEMBERSHIP &amp; ENGAGEMENT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83FD8" w14:textId="687466BE" w:rsidR="000A13E2" w:rsidRPr="00E035F5" w:rsidRDefault="00646200" w:rsidP="00E035F5">
    <w:pPr>
      <w:pStyle w:val="Position"/>
      <w:spacing w:line="204" w:lineRule="auto"/>
      <w:rPr>
        <w:rFonts w:ascii="DM Sans Medium" w:hAnsi="DM Sans Medium"/>
        <w:bCs w:val="0"/>
        <w:sz w:val="44"/>
        <w:szCs w:val="44"/>
      </w:rPr>
    </w:pPr>
    <w:r w:rsidRPr="00E035F5">
      <w:rPr>
        <w:rFonts w:ascii="DM Sans Medium" w:hAnsi="DM Sans Medium"/>
        <w:bCs w:val="0"/>
        <w:sz w:val="44"/>
        <w:szCs w:val="44"/>
      </w:rPr>
      <w:drawing>
        <wp:anchor distT="0" distB="0" distL="114300" distR="114300" simplePos="0" relativeHeight="251662336" behindDoc="1" locked="0" layoutInCell="1" allowOverlap="1" wp14:anchorId="549672EB" wp14:editId="2AC390CB">
          <wp:simplePos x="0" y="0"/>
          <wp:positionH relativeFrom="page">
            <wp:posOffset>44971</wp:posOffset>
          </wp:positionH>
          <wp:positionV relativeFrom="page">
            <wp:posOffset>-78126</wp:posOffset>
          </wp:positionV>
          <wp:extent cx="7560000" cy="10699200"/>
          <wp:effectExtent l="0" t="0" r="0" b="0"/>
          <wp:wrapNone/>
          <wp:docPr id="120542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75192"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r w:rsidR="000A13E2" w:rsidRPr="00E035F5">
      <w:rPr>
        <w:b/>
        <w:bCs w:val="0"/>
        <w:sz w:val="44"/>
        <w:szCs w:val="44"/>
      </w:rPr>
      <w:drawing>
        <wp:anchor distT="0" distB="0" distL="114300" distR="114300" simplePos="0" relativeHeight="251659264" behindDoc="1" locked="0" layoutInCell="1" allowOverlap="1" wp14:anchorId="1DB6129E" wp14:editId="45C848C9">
          <wp:simplePos x="0" y="0"/>
          <wp:positionH relativeFrom="page">
            <wp:align>center</wp:align>
          </wp:positionH>
          <wp:positionV relativeFrom="page">
            <wp:align>center</wp:align>
          </wp:positionV>
          <wp:extent cx="7560000" cy="10699200"/>
          <wp:effectExtent l="0" t="0" r="0" b="0"/>
          <wp:wrapNone/>
          <wp:docPr id="996498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75192"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r w:rsidR="00E035F5" w:rsidRPr="00E035F5">
      <w:rPr>
        <w:rFonts w:ascii="DM Sans Medium" w:hAnsi="DM Sans Medium"/>
        <w:bCs w:val="0"/>
        <w:sz w:val="44"/>
        <w:szCs w:val="44"/>
      </w:rPr>
      <w:drawing>
        <wp:anchor distT="0" distB="0" distL="114300" distR="114300" simplePos="0" relativeHeight="251660288" behindDoc="1" locked="0" layoutInCell="1" allowOverlap="1" wp14:anchorId="461E5D63" wp14:editId="6DC12E97">
          <wp:simplePos x="0" y="0"/>
          <wp:positionH relativeFrom="page">
            <wp:align>center</wp:align>
          </wp:positionH>
          <wp:positionV relativeFrom="page">
            <wp:align>center</wp:align>
          </wp:positionV>
          <wp:extent cx="7560000" cy="10699200"/>
          <wp:effectExtent l="0" t="0" r="0" b="0"/>
          <wp:wrapNone/>
          <wp:docPr id="1987948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75192"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r w:rsidR="00E035F5" w:rsidRPr="00E035F5">
      <w:rPr>
        <w:rFonts w:ascii="DM Sans Medium" w:hAnsi="DM Sans Medium"/>
        <w:bCs w:val="0"/>
        <w:sz w:val="44"/>
        <w:szCs w:val="44"/>
      </w:rPr>
      <w:t>Our values and</w:t>
    </w:r>
    <w:r w:rsidR="00E035F5" w:rsidRPr="00E035F5">
      <w:rPr>
        <w:rFonts w:ascii="DM Sans Medium" w:hAnsi="DM Sans Medium"/>
        <w:bCs w:val="0"/>
        <w:sz w:val="44"/>
        <w:szCs w:val="44"/>
      </w:rPr>
      <w:br/>
      <w:t>behaviours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8729A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6B84817"/>
    <w:multiLevelType w:val="hybridMultilevel"/>
    <w:tmpl w:val="C174F2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23B64107"/>
    <w:multiLevelType w:val="hybridMultilevel"/>
    <w:tmpl w:val="D75C8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69FA80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BA627DA"/>
    <w:multiLevelType w:val="hybridMultilevel"/>
    <w:tmpl w:val="14BCD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12F22E6"/>
    <w:multiLevelType w:val="hybridMultilevel"/>
    <w:tmpl w:val="F998CF44"/>
    <w:lvl w:ilvl="0" w:tplc="F1BEACCA">
      <w:numFmt w:val="bullet"/>
      <w:lvlText w:val=""/>
      <w:lvlJc w:val="left"/>
      <w:pPr>
        <w:ind w:left="737" w:hanging="358"/>
      </w:pPr>
      <w:rPr>
        <w:rFonts w:ascii="Symbol" w:eastAsia="Symbol" w:hAnsi="Symbol" w:cs="Symbol" w:hint="default"/>
        <w:b w:val="0"/>
        <w:bCs w:val="0"/>
        <w:i w:val="0"/>
        <w:iCs w:val="0"/>
        <w:spacing w:val="0"/>
        <w:w w:val="100"/>
        <w:sz w:val="20"/>
        <w:szCs w:val="20"/>
        <w:lang w:val="en-US" w:eastAsia="en-US" w:bidi="ar-SA"/>
      </w:rPr>
    </w:lvl>
    <w:lvl w:ilvl="1" w:tplc="32F2E318">
      <w:numFmt w:val="bullet"/>
      <w:lvlText w:val="•"/>
      <w:lvlJc w:val="left"/>
      <w:pPr>
        <w:ind w:left="1573" w:hanging="358"/>
      </w:pPr>
      <w:rPr>
        <w:rFonts w:hint="default"/>
        <w:lang w:val="en-US" w:eastAsia="en-US" w:bidi="ar-SA"/>
      </w:rPr>
    </w:lvl>
    <w:lvl w:ilvl="2" w:tplc="C3E4BB8A">
      <w:numFmt w:val="bullet"/>
      <w:lvlText w:val="•"/>
      <w:lvlJc w:val="left"/>
      <w:pPr>
        <w:ind w:left="2406" w:hanging="358"/>
      </w:pPr>
      <w:rPr>
        <w:rFonts w:hint="default"/>
        <w:lang w:val="en-US" w:eastAsia="en-US" w:bidi="ar-SA"/>
      </w:rPr>
    </w:lvl>
    <w:lvl w:ilvl="3" w:tplc="212E63F0">
      <w:numFmt w:val="bullet"/>
      <w:lvlText w:val="•"/>
      <w:lvlJc w:val="left"/>
      <w:pPr>
        <w:ind w:left="3239" w:hanging="358"/>
      </w:pPr>
      <w:rPr>
        <w:rFonts w:hint="default"/>
        <w:lang w:val="en-US" w:eastAsia="en-US" w:bidi="ar-SA"/>
      </w:rPr>
    </w:lvl>
    <w:lvl w:ilvl="4" w:tplc="4C3032DE">
      <w:numFmt w:val="bullet"/>
      <w:lvlText w:val="•"/>
      <w:lvlJc w:val="left"/>
      <w:pPr>
        <w:ind w:left="4072" w:hanging="358"/>
      </w:pPr>
      <w:rPr>
        <w:rFonts w:hint="default"/>
        <w:lang w:val="en-US" w:eastAsia="en-US" w:bidi="ar-SA"/>
      </w:rPr>
    </w:lvl>
    <w:lvl w:ilvl="5" w:tplc="CC42A10C">
      <w:numFmt w:val="bullet"/>
      <w:lvlText w:val="•"/>
      <w:lvlJc w:val="left"/>
      <w:pPr>
        <w:ind w:left="4906" w:hanging="358"/>
      </w:pPr>
      <w:rPr>
        <w:rFonts w:hint="default"/>
        <w:lang w:val="en-US" w:eastAsia="en-US" w:bidi="ar-SA"/>
      </w:rPr>
    </w:lvl>
    <w:lvl w:ilvl="6" w:tplc="DD4A166C">
      <w:numFmt w:val="bullet"/>
      <w:lvlText w:val="•"/>
      <w:lvlJc w:val="left"/>
      <w:pPr>
        <w:ind w:left="5739" w:hanging="358"/>
      </w:pPr>
      <w:rPr>
        <w:rFonts w:hint="default"/>
        <w:lang w:val="en-US" w:eastAsia="en-US" w:bidi="ar-SA"/>
      </w:rPr>
    </w:lvl>
    <w:lvl w:ilvl="7" w:tplc="94CCF6A4">
      <w:numFmt w:val="bullet"/>
      <w:lvlText w:val="•"/>
      <w:lvlJc w:val="left"/>
      <w:pPr>
        <w:ind w:left="6572" w:hanging="358"/>
      </w:pPr>
      <w:rPr>
        <w:rFonts w:hint="default"/>
        <w:lang w:val="en-US" w:eastAsia="en-US" w:bidi="ar-SA"/>
      </w:rPr>
    </w:lvl>
    <w:lvl w:ilvl="8" w:tplc="A9800986">
      <w:numFmt w:val="bullet"/>
      <w:lvlText w:val="•"/>
      <w:lvlJc w:val="left"/>
      <w:pPr>
        <w:ind w:left="7405" w:hanging="358"/>
      </w:pPr>
      <w:rPr>
        <w:rFonts w:hint="default"/>
        <w:lang w:val="en-US" w:eastAsia="en-US" w:bidi="ar-SA"/>
      </w:rPr>
    </w:lvl>
  </w:abstractNum>
  <w:abstractNum w:abstractNumId="6" w15:restartNumberingAfterBreak="0">
    <w:nsid w:val="338E09D7"/>
    <w:multiLevelType w:val="hybridMultilevel"/>
    <w:tmpl w:val="63E00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74F584B"/>
    <w:multiLevelType w:val="hybridMultilevel"/>
    <w:tmpl w:val="1C6836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D1610F8"/>
    <w:multiLevelType w:val="hybridMultilevel"/>
    <w:tmpl w:val="3496D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D3E0DF9"/>
    <w:multiLevelType w:val="hybridMultilevel"/>
    <w:tmpl w:val="8C5ABD88"/>
    <w:lvl w:ilvl="0" w:tplc="B74EBA88">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D4D46D4"/>
    <w:multiLevelType w:val="hybridMultilevel"/>
    <w:tmpl w:val="CB0059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F3908BE"/>
    <w:multiLevelType w:val="hybridMultilevel"/>
    <w:tmpl w:val="030AD5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553B0BEF"/>
    <w:multiLevelType w:val="hybridMultilevel"/>
    <w:tmpl w:val="F4982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0EC10C9"/>
    <w:multiLevelType w:val="hybridMultilevel"/>
    <w:tmpl w:val="5BB0C288"/>
    <w:lvl w:ilvl="0" w:tplc="3F9CD0EC">
      <w:numFmt w:val="bullet"/>
      <w:lvlText w:val="•"/>
      <w:lvlJc w:val="left"/>
      <w:pPr>
        <w:ind w:left="720" w:hanging="360"/>
      </w:pPr>
      <w:rPr>
        <w:rFonts w:ascii="Arial Narrow" w:eastAsia="Arial" w:hAnsi="Arial Narrow" w:cs="Arial" w:hint="default"/>
        <w:w w:val="13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409775C"/>
    <w:multiLevelType w:val="hybridMultilevel"/>
    <w:tmpl w:val="51C4565E"/>
    <w:lvl w:ilvl="0" w:tplc="D206E608">
      <w:numFmt w:val="bullet"/>
      <w:lvlText w:val="•"/>
      <w:lvlJc w:val="left"/>
      <w:pPr>
        <w:ind w:left="1080" w:hanging="720"/>
      </w:pPr>
      <w:rPr>
        <w:rFonts w:ascii="DM Sans" w:eastAsia="Times New Roman" w:hAnsi="DM San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CAC549D"/>
    <w:multiLevelType w:val="hybridMultilevel"/>
    <w:tmpl w:val="9EE41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EC1338A"/>
    <w:multiLevelType w:val="hybridMultilevel"/>
    <w:tmpl w:val="E2F0B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3613371"/>
    <w:multiLevelType w:val="hybridMultilevel"/>
    <w:tmpl w:val="83224164"/>
    <w:lvl w:ilvl="0" w:tplc="3F9CD0EC">
      <w:numFmt w:val="bullet"/>
      <w:lvlText w:val="•"/>
      <w:lvlJc w:val="left"/>
      <w:pPr>
        <w:ind w:left="644" w:hanging="360"/>
      </w:pPr>
      <w:rPr>
        <w:rFonts w:ascii="Arial Narrow" w:eastAsia="Arial" w:hAnsi="Arial Narrow" w:cs="Arial" w:hint="default"/>
        <w:w w:val="135"/>
      </w:rPr>
    </w:lvl>
    <w:lvl w:ilvl="1" w:tplc="894CAE90">
      <w:numFmt w:val="bullet"/>
      <w:lvlText w:val="•"/>
      <w:lvlJc w:val="left"/>
      <w:pPr>
        <w:ind w:left="1440" w:hanging="360"/>
      </w:pPr>
      <w:rPr>
        <w:rFonts w:ascii="Calibri" w:eastAsia="Times New Roman" w:hAnsi="Calibri" w:cs="Times New Roman" w:hint="default"/>
        <w:color w:val="auto"/>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B8A31A8"/>
    <w:multiLevelType w:val="multilevel"/>
    <w:tmpl w:val="50949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A87727"/>
    <w:multiLevelType w:val="hybridMultilevel"/>
    <w:tmpl w:val="D6DA2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EA71DCD"/>
    <w:multiLevelType w:val="hybridMultilevel"/>
    <w:tmpl w:val="F91A0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94562637">
    <w:abstractNumId w:val="9"/>
  </w:num>
  <w:num w:numId="2" w16cid:durableId="1539313943">
    <w:abstractNumId w:val="8"/>
  </w:num>
  <w:num w:numId="3" w16cid:durableId="824472230">
    <w:abstractNumId w:val="11"/>
  </w:num>
  <w:num w:numId="4" w16cid:durableId="211119541">
    <w:abstractNumId w:val="1"/>
  </w:num>
  <w:num w:numId="5" w16cid:durableId="2033920293">
    <w:abstractNumId w:val="13"/>
  </w:num>
  <w:num w:numId="6" w16cid:durableId="2024241708">
    <w:abstractNumId w:val="17"/>
  </w:num>
  <w:num w:numId="7" w16cid:durableId="1067143612">
    <w:abstractNumId w:val="18"/>
  </w:num>
  <w:num w:numId="8" w16cid:durableId="1292710272">
    <w:abstractNumId w:val="4"/>
  </w:num>
  <w:num w:numId="9" w16cid:durableId="993139662">
    <w:abstractNumId w:val="16"/>
  </w:num>
  <w:num w:numId="10" w16cid:durableId="1735934899">
    <w:abstractNumId w:val="14"/>
  </w:num>
  <w:num w:numId="11" w16cid:durableId="2013214585">
    <w:abstractNumId w:val="12"/>
  </w:num>
  <w:num w:numId="12" w16cid:durableId="604534623">
    <w:abstractNumId w:val="10"/>
  </w:num>
  <w:num w:numId="13" w16cid:durableId="772091886">
    <w:abstractNumId w:val="19"/>
  </w:num>
  <w:num w:numId="14" w16cid:durableId="901527191">
    <w:abstractNumId w:val="15"/>
  </w:num>
  <w:num w:numId="15" w16cid:durableId="840893648">
    <w:abstractNumId w:val="5"/>
  </w:num>
  <w:num w:numId="16" w16cid:durableId="1505975706">
    <w:abstractNumId w:val="2"/>
  </w:num>
  <w:num w:numId="17" w16cid:durableId="1415512422">
    <w:abstractNumId w:val="7"/>
  </w:num>
  <w:num w:numId="18" w16cid:durableId="827401082">
    <w:abstractNumId w:val="6"/>
  </w:num>
  <w:num w:numId="19" w16cid:durableId="1669136970">
    <w:abstractNumId w:val="20"/>
  </w:num>
  <w:num w:numId="20" w16cid:durableId="1440292210">
    <w:abstractNumId w:val="3"/>
  </w:num>
  <w:num w:numId="21" w16cid:durableId="1764449196">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34C"/>
    <w:rsid w:val="00003DCD"/>
    <w:rsid w:val="000073D9"/>
    <w:rsid w:val="00012827"/>
    <w:rsid w:val="00016A03"/>
    <w:rsid w:val="00020B1D"/>
    <w:rsid w:val="00020FB1"/>
    <w:rsid w:val="000235E9"/>
    <w:rsid w:val="00023D43"/>
    <w:rsid w:val="000242A8"/>
    <w:rsid w:val="00024566"/>
    <w:rsid w:val="00031A35"/>
    <w:rsid w:val="00032924"/>
    <w:rsid w:val="00034757"/>
    <w:rsid w:val="000379D3"/>
    <w:rsid w:val="00046CF9"/>
    <w:rsid w:val="000477AC"/>
    <w:rsid w:val="000530DB"/>
    <w:rsid w:val="00061605"/>
    <w:rsid w:val="000617A2"/>
    <w:rsid w:val="00061E53"/>
    <w:rsid w:val="000629FB"/>
    <w:rsid w:val="00066056"/>
    <w:rsid w:val="0006711A"/>
    <w:rsid w:val="000731B5"/>
    <w:rsid w:val="00073FD3"/>
    <w:rsid w:val="000778F3"/>
    <w:rsid w:val="00083E55"/>
    <w:rsid w:val="000873A7"/>
    <w:rsid w:val="00087B72"/>
    <w:rsid w:val="00091AF7"/>
    <w:rsid w:val="00092835"/>
    <w:rsid w:val="0009352A"/>
    <w:rsid w:val="00097D29"/>
    <w:rsid w:val="000A117A"/>
    <w:rsid w:val="000A13E2"/>
    <w:rsid w:val="000A1505"/>
    <w:rsid w:val="000A2824"/>
    <w:rsid w:val="000A4ACC"/>
    <w:rsid w:val="000B0171"/>
    <w:rsid w:val="000B465D"/>
    <w:rsid w:val="000B4DD7"/>
    <w:rsid w:val="000B5695"/>
    <w:rsid w:val="000C0B11"/>
    <w:rsid w:val="000C1BB8"/>
    <w:rsid w:val="000C1FDF"/>
    <w:rsid w:val="000C30E8"/>
    <w:rsid w:val="000C3279"/>
    <w:rsid w:val="000C41A1"/>
    <w:rsid w:val="000C6726"/>
    <w:rsid w:val="000C7404"/>
    <w:rsid w:val="000D0174"/>
    <w:rsid w:val="000D0920"/>
    <w:rsid w:val="000D101D"/>
    <w:rsid w:val="000D5610"/>
    <w:rsid w:val="000D5EAC"/>
    <w:rsid w:val="000D6A70"/>
    <w:rsid w:val="000D738E"/>
    <w:rsid w:val="000E4910"/>
    <w:rsid w:val="000E5755"/>
    <w:rsid w:val="000E6D22"/>
    <w:rsid w:val="000F04CE"/>
    <w:rsid w:val="000F0DBF"/>
    <w:rsid w:val="000F1136"/>
    <w:rsid w:val="000F2F4C"/>
    <w:rsid w:val="000F6415"/>
    <w:rsid w:val="001016BC"/>
    <w:rsid w:val="001019D4"/>
    <w:rsid w:val="00101AD8"/>
    <w:rsid w:val="00107725"/>
    <w:rsid w:val="00111FDC"/>
    <w:rsid w:val="00112A74"/>
    <w:rsid w:val="00114B86"/>
    <w:rsid w:val="00116298"/>
    <w:rsid w:val="00117C75"/>
    <w:rsid w:val="0012024E"/>
    <w:rsid w:val="001209F6"/>
    <w:rsid w:val="00121782"/>
    <w:rsid w:val="001218CF"/>
    <w:rsid w:val="00121C2E"/>
    <w:rsid w:val="00122D25"/>
    <w:rsid w:val="00122DA4"/>
    <w:rsid w:val="00122FAE"/>
    <w:rsid w:val="00124C37"/>
    <w:rsid w:val="00125108"/>
    <w:rsid w:val="0012535A"/>
    <w:rsid w:val="001265B8"/>
    <w:rsid w:val="00126B95"/>
    <w:rsid w:val="00126E1E"/>
    <w:rsid w:val="00130791"/>
    <w:rsid w:val="00130B2B"/>
    <w:rsid w:val="00130E2D"/>
    <w:rsid w:val="00131A5D"/>
    <w:rsid w:val="00132C65"/>
    <w:rsid w:val="00133920"/>
    <w:rsid w:val="001344DD"/>
    <w:rsid w:val="001346F1"/>
    <w:rsid w:val="00135C57"/>
    <w:rsid w:val="0013760C"/>
    <w:rsid w:val="00137D02"/>
    <w:rsid w:val="00143CD8"/>
    <w:rsid w:val="001452D9"/>
    <w:rsid w:val="00146B3B"/>
    <w:rsid w:val="001519B3"/>
    <w:rsid w:val="00155C3E"/>
    <w:rsid w:val="0016035B"/>
    <w:rsid w:val="00161282"/>
    <w:rsid w:val="001617D5"/>
    <w:rsid w:val="00161ED2"/>
    <w:rsid w:val="00166D44"/>
    <w:rsid w:val="00167BA6"/>
    <w:rsid w:val="00167F4A"/>
    <w:rsid w:val="00170B29"/>
    <w:rsid w:val="00176CA2"/>
    <w:rsid w:val="00182892"/>
    <w:rsid w:val="00182AA1"/>
    <w:rsid w:val="00184C51"/>
    <w:rsid w:val="00185D9B"/>
    <w:rsid w:val="00187E91"/>
    <w:rsid w:val="00191A2D"/>
    <w:rsid w:val="00193D57"/>
    <w:rsid w:val="00195C6A"/>
    <w:rsid w:val="001A1F81"/>
    <w:rsid w:val="001A294D"/>
    <w:rsid w:val="001A35D0"/>
    <w:rsid w:val="001A494D"/>
    <w:rsid w:val="001A5DAB"/>
    <w:rsid w:val="001A77CA"/>
    <w:rsid w:val="001B28DF"/>
    <w:rsid w:val="001B2F7F"/>
    <w:rsid w:val="001B38EA"/>
    <w:rsid w:val="001B3A8D"/>
    <w:rsid w:val="001B404B"/>
    <w:rsid w:val="001B49A8"/>
    <w:rsid w:val="001B5E61"/>
    <w:rsid w:val="001B65D3"/>
    <w:rsid w:val="001B789A"/>
    <w:rsid w:val="001C589C"/>
    <w:rsid w:val="001C6034"/>
    <w:rsid w:val="001C63A7"/>
    <w:rsid w:val="001C677A"/>
    <w:rsid w:val="001C68D5"/>
    <w:rsid w:val="001D325A"/>
    <w:rsid w:val="001D65B8"/>
    <w:rsid w:val="001E0F6C"/>
    <w:rsid w:val="001E117B"/>
    <w:rsid w:val="001E1D08"/>
    <w:rsid w:val="001E6B42"/>
    <w:rsid w:val="001F20B6"/>
    <w:rsid w:val="001F234F"/>
    <w:rsid w:val="001F36F8"/>
    <w:rsid w:val="001F4494"/>
    <w:rsid w:val="001F4A37"/>
    <w:rsid w:val="001F723C"/>
    <w:rsid w:val="001F742E"/>
    <w:rsid w:val="00200F48"/>
    <w:rsid w:val="002017E0"/>
    <w:rsid w:val="0020265B"/>
    <w:rsid w:val="00203782"/>
    <w:rsid w:val="00204CEB"/>
    <w:rsid w:val="002053ED"/>
    <w:rsid w:val="0020551F"/>
    <w:rsid w:val="00205E2B"/>
    <w:rsid w:val="00206D82"/>
    <w:rsid w:val="0021200C"/>
    <w:rsid w:val="002120C5"/>
    <w:rsid w:val="00212BC2"/>
    <w:rsid w:val="00214944"/>
    <w:rsid w:val="00215E07"/>
    <w:rsid w:val="002174CB"/>
    <w:rsid w:val="00217E45"/>
    <w:rsid w:val="0022386B"/>
    <w:rsid w:val="002343A6"/>
    <w:rsid w:val="0023566D"/>
    <w:rsid w:val="002356F9"/>
    <w:rsid w:val="002404FA"/>
    <w:rsid w:val="00241275"/>
    <w:rsid w:val="00241411"/>
    <w:rsid w:val="0024661F"/>
    <w:rsid w:val="0025046F"/>
    <w:rsid w:val="00255676"/>
    <w:rsid w:val="00256156"/>
    <w:rsid w:val="0025684C"/>
    <w:rsid w:val="00265237"/>
    <w:rsid w:val="0026735E"/>
    <w:rsid w:val="00271937"/>
    <w:rsid w:val="002755A0"/>
    <w:rsid w:val="00284AF0"/>
    <w:rsid w:val="0028646F"/>
    <w:rsid w:val="0028687E"/>
    <w:rsid w:val="00286A94"/>
    <w:rsid w:val="00286E90"/>
    <w:rsid w:val="00291007"/>
    <w:rsid w:val="00291325"/>
    <w:rsid w:val="0029224F"/>
    <w:rsid w:val="00292990"/>
    <w:rsid w:val="0029435E"/>
    <w:rsid w:val="00295F7F"/>
    <w:rsid w:val="002A4226"/>
    <w:rsid w:val="002A42FC"/>
    <w:rsid w:val="002A53CE"/>
    <w:rsid w:val="002A5F1F"/>
    <w:rsid w:val="002A6524"/>
    <w:rsid w:val="002A7D41"/>
    <w:rsid w:val="002B225E"/>
    <w:rsid w:val="002B2513"/>
    <w:rsid w:val="002B2FDF"/>
    <w:rsid w:val="002B4E5E"/>
    <w:rsid w:val="002B6384"/>
    <w:rsid w:val="002B6928"/>
    <w:rsid w:val="002B7E1B"/>
    <w:rsid w:val="002C1C34"/>
    <w:rsid w:val="002C5DA5"/>
    <w:rsid w:val="002C7F2A"/>
    <w:rsid w:val="002D0317"/>
    <w:rsid w:val="002D1ADB"/>
    <w:rsid w:val="002D237E"/>
    <w:rsid w:val="002D28BD"/>
    <w:rsid w:val="002D4903"/>
    <w:rsid w:val="002D4E07"/>
    <w:rsid w:val="002D758E"/>
    <w:rsid w:val="002E04A9"/>
    <w:rsid w:val="002E0A49"/>
    <w:rsid w:val="002E0B52"/>
    <w:rsid w:val="002E45B6"/>
    <w:rsid w:val="002E4BC2"/>
    <w:rsid w:val="002E6B74"/>
    <w:rsid w:val="002E6B7B"/>
    <w:rsid w:val="002E6F70"/>
    <w:rsid w:val="002E7802"/>
    <w:rsid w:val="002F17E9"/>
    <w:rsid w:val="002F4D75"/>
    <w:rsid w:val="002F5201"/>
    <w:rsid w:val="00300DC8"/>
    <w:rsid w:val="003015D0"/>
    <w:rsid w:val="003050DA"/>
    <w:rsid w:val="00306803"/>
    <w:rsid w:val="0031192B"/>
    <w:rsid w:val="00312719"/>
    <w:rsid w:val="003128C2"/>
    <w:rsid w:val="00313977"/>
    <w:rsid w:val="00314193"/>
    <w:rsid w:val="003160F5"/>
    <w:rsid w:val="003204E2"/>
    <w:rsid w:val="00320B37"/>
    <w:rsid w:val="00320CF8"/>
    <w:rsid w:val="003225EA"/>
    <w:rsid w:val="003228EA"/>
    <w:rsid w:val="0032302C"/>
    <w:rsid w:val="00327127"/>
    <w:rsid w:val="00327E70"/>
    <w:rsid w:val="0032992B"/>
    <w:rsid w:val="00332C60"/>
    <w:rsid w:val="003334A0"/>
    <w:rsid w:val="003355A1"/>
    <w:rsid w:val="00342D63"/>
    <w:rsid w:val="00342E3A"/>
    <w:rsid w:val="003439E0"/>
    <w:rsid w:val="00344CBC"/>
    <w:rsid w:val="003453F7"/>
    <w:rsid w:val="003514DC"/>
    <w:rsid w:val="00351CC6"/>
    <w:rsid w:val="00352397"/>
    <w:rsid w:val="0035410E"/>
    <w:rsid w:val="00355B90"/>
    <w:rsid w:val="0036184F"/>
    <w:rsid w:val="00362562"/>
    <w:rsid w:val="00362D16"/>
    <w:rsid w:val="00363956"/>
    <w:rsid w:val="00363E55"/>
    <w:rsid w:val="00364507"/>
    <w:rsid w:val="00364BB1"/>
    <w:rsid w:val="00364F1B"/>
    <w:rsid w:val="003660FB"/>
    <w:rsid w:val="00366AAE"/>
    <w:rsid w:val="003678E0"/>
    <w:rsid w:val="0037137F"/>
    <w:rsid w:val="003742F0"/>
    <w:rsid w:val="00375EAE"/>
    <w:rsid w:val="003769CB"/>
    <w:rsid w:val="00377051"/>
    <w:rsid w:val="00383F13"/>
    <w:rsid w:val="00384AD7"/>
    <w:rsid w:val="00384CC1"/>
    <w:rsid w:val="00386AE1"/>
    <w:rsid w:val="00387B0B"/>
    <w:rsid w:val="003901E3"/>
    <w:rsid w:val="00390CCD"/>
    <w:rsid w:val="003920E1"/>
    <w:rsid w:val="00396E3C"/>
    <w:rsid w:val="003971F4"/>
    <w:rsid w:val="003A2437"/>
    <w:rsid w:val="003A41F6"/>
    <w:rsid w:val="003A61BB"/>
    <w:rsid w:val="003A7B0C"/>
    <w:rsid w:val="003B0C2D"/>
    <w:rsid w:val="003B1ED8"/>
    <w:rsid w:val="003B74BF"/>
    <w:rsid w:val="003B764A"/>
    <w:rsid w:val="003C0590"/>
    <w:rsid w:val="003C1308"/>
    <w:rsid w:val="003C1B8A"/>
    <w:rsid w:val="003C258D"/>
    <w:rsid w:val="003C60C5"/>
    <w:rsid w:val="003D0595"/>
    <w:rsid w:val="003D06E8"/>
    <w:rsid w:val="003D3305"/>
    <w:rsid w:val="003D3613"/>
    <w:rsid w:val="003D3BC6"/>
    <w:rsid w:val="003D79B5"/>
    <w:rsid w:val="003E072A"/>
    <w:rsid w:val="003E562E"/>
    <w:rsid w:val="003F66C0"/>
    <w:rsid w:val="003F7A6D"/>
    <w:rsid w:val="00400253"/>
    <w:rsid w:val="00401244"/>
    <w:rsid w:val="004016A3"/>
    <w:rsid w:val="00403E74"/>
    <w:rsid w:val="00403FFE"/>
    <w:rsid w:val="004129A4"/>
    <w:rsid w:val="004145FA"/>
    <w:rsid w:val="004170CA"/>
    <w:rsid w:val="00417583"/>
    <w:rsid w:val="00423457"/>
    <w:rsid w:val="00425A20"/>
    <w:rsid w:val="00427248"/>
    <w:rsid w:val="0043050B"/>
    <w:rsid w:val="00432872"/>
    <w:rsid w:val="00434375"/>
    <w:rsid w:val="0043664F"/>
    <w:rsid w:val="00441C4C"/>
    <w:rsid w:val="004424D4"/>
    <w:rsid w:val="0044436E"/>
    <w:rsid w:val="00446712"/>
    <w:rsid w:val="00447E28"/>
    <w:rsid w:val="004504F0"/>
    <w:rsid w:val="004516E9"/>
    <w:rsid w:val="004527FF"/>
    <w:rsid w:val="004535F3"/>
    <w:rsid w:val="0045416A"/>
    <w:rsid w:val="00454B4E"/>
    <w:rsid w:val="00463B26"/>
    <w:rsid w:val="00463F8B"/>
    <w:rsid w:val="00466542"/>
    <w:rsid w:val="00466A6B"/>
    <w:rsid w:val="00475A82"/>
    <w:rsid w:val="004806EB"/>
    <w:rsid w:val="00481163"/>
    <w:rsid w:val="00481234"/>
    <w:rsid w:val="004813DD"/>
    <w:rsid w:val="004823FC"/>
    <w:rsid w:val="004842DF"/>
    <w:rsid w:val="00484B5D"/>
    <w:rsid w:val="004859A1"/>
    <w:rsid w:val="004923D4"/>
    <w:rsid w:val="004925FD"/>
    <w:rsid w:val="00492A5B"/>
    <w:rsid w:val="00495F50"/>
    <w:rsid w:val="00497DBC"/>
    <w:rsid w:val="004A4920"/>
    <w:rsid w:val="004A50DF"/>
    <w:rsid w:val="004A7E2A"/>
    <w:rsid w:val="004A7F12"/>
    <w:rsid w:val="004B0255"/>
    <w:rsid w:val="004B0611"/>
    <w:rsid w:val="004B7341"/>
    <w:rsid w:val="004C0A8F"/>
    <w:rsid w:val="004C0C28"/>
    <w:rsid w:val="004C5129"/>
    <w:rsid w:val="004C571E"/>
    <w:rsid w:val="004C5C40"/>
    <w:rsid w:val="004C6D18"/>
    <w:rsid w:val="004D04F9"/>
    <w:rsid w:val="004D15E5"/>
    <w:rsid w:val="004D1CE1"/>
    <w:rsid w:val="004D1E8D"/>
    <w:rsid w:val="004D3253"/>
    <w:rsid w:val="004D3628"/>
    <w:rsid w:val="004D3B6F"/>
    <w:rsid w:val="004D6779"/>
    <w:rsid w:val="004E3294"/>
    <w:rsid w:val="004E3701"/>
    <w:rsid w:val="004E37B9"/>
    <w:rsid w:val="004E5743"/>
    <w:rsid w:val="004E6F4D"/>
    <w:rsid w:val="004E7986"/>
    <w:rsid w:val="004F0992"/>
    <w:rsid w:val="004F1F94"/>
    <w:rsid w:val="004F4F38"/>
    <w:rsid w:val="004F74DB"/>
    <w:rsid w:val="004F76EF"/>
    <w:rsid w:val="0050127D"/>
    <w:rsid w:val="005041DE"/>
    <w:rsid w:val="005055F7"/>
    <w:rsid w:val="0050719A"/>
    <w:rsid w:val="005107A9"/>
    <w:rsid w:val="00514538"/>
    <w:rsid w:val="00514AC4"/>
    <w:rsid w:val="005167B3"/>
    <w:rsid w:val="00516E8A"/>
    <w:rsid w:val="0052033F"/>
    <w:rsid w:val="00520796"/>
    <w:rsid w:val="005220BC"/>
    <w:rsid w:val="005220F1"/>
    <w:rsid w:val="00522666"/>
    <w:rsid w:val="00525EFF"/>
    <w:rsid w:val="00534488"/>
    <w:rsid w:val="00534BA6"/>
    <w:rsid w:val="005360C4"/>
    <w:rsid w:val="00540C12"/>
    <w:rsid w:val="0054296C"/>
    <w:rsid w:val="00542D70"/>
    <w:rsid w:val="00546A38"/>
    <w:rsid w:val="00550280"/>
    <w:rsid w:val="005517F1"/>
    <w:rsid w:val="005519BC"/>
    <w:rsid w:val="0055356A"/>
    <w:rsid w:val="005579D1"/>
    <w:rsid w:val="0056109E"/>
    <w:rsid w:val="00561176"/>
    <w:rsid w:val="00564B0E"/>
    <w:rsid w:val="00566248"/>
    <w:rsid w:val="00567435"/>
    <w:rsid w:val="005719B3"/>
    <w:rsid w:val="00571E04"/>
    <w:rsid w:val="00572E64"/>
    <w:rsid w:val="00574889"/>
    <w:rsid w:val="005760FA"/>
    <w:rsid w:val="00576582"/>
    <w:rsid w:val="005767D2"/>
    <w:rsid w:val="005812B7"/>
    <w:rsid w:val="00582379"/>
    <w:rsid w:val="00583054"/>
    <w:rsid w:val="005848DA"/>
    <w:rsid w:val="00585A29"/>
    <w:rsid w:val="00586E33"/>
    <w:rsid w:val="005876EA"/>
    <w:rsid w:val="00590650"/>
    <w:rsid w:val="005917BE"/>
    <w:rsid w:val="0059495B"/>
    <w:rsid w:val="0059498D"/>
    <w:rsid w:val="005A344A"/>
    <w:rsid w:val="005A4D36"/>
    <w:rsid w:val="005A77EF"/>
    <w:rsid w:val="005B078D"/>
    <w:rsid w:val="005B142C"/>
    <w:rsid w:val="005B2341"/>
    <w:rsid w:val="005B50F0"/>
    <w:rsid w:val="005B5DA0"/>
    <w:rsid w:val="005B628B"/>
    <w:rsid w:val="005B63AB"/>
    <w:rsid w:val="005C0C43"/>
    <w:rsid w:val="005C2782"/>
    <w:rsid w:val="005C32F0"/>
    <w:rsid w:val="005C43ED"/>
    <w:rsid w:val="005C509D"/>
    <w:rsid w:val="005C6EFC"/>
    <w:rsid w:val="005D205A"/>
    <w:rsid w:val="005D2AC4"/>
    <w:rsid w:val="005D3F3F"/>
    <w:rsid w:val="005D68A2"/>
    <w:rsid w:val="005E117E"/>
    <w:rsid w:val="005F5A9B"/>
    <w:rsid w:val="00600B15"/>
    <w:rsid w:val="0060115D"/>
    <w:rsid w:val="00601DB8"/>
    <w:rsid w:val="00602D89"/>
    <w:rsid w:val="00603562"/>
    <w:rsid w:val="00603A2A"/>
    <w:rsid w:val="00605084"/>
    <w:rsid w:val="006055C4"/>
    <w:rsid w:val="006063AA"/>
    <w:rsid w:val="00610A18"/>
    <w:rsid w:val="00611109"/>
    <w:rsid w:val="006122C4"/>
    <w:rsid w:val="0061250D"/>
    <w:rsid w:val="006126C4"/>
    <w:rsid w:val="00615453"/>
    <w:rsid w:val="00615D05"/>
    <w:rsid w:val="006220F2"/>
    <w:rsid w:val="00626DCE"/>
    <w:rsid w:val="00631024"/>
    <w:rsid w:val="00632887"/>
    <w:rsid w:val="00632B10"/>
    <w:rsid w:val="00636392"/>
    <w:rsid w:val="0063794B"/>
    <w:rsid w:val="00640759"/>
    <w:rsid w:val="00640F0C"/>
    <w:rsid w:val="006445CF"/>
    <w:rsid w:val="00646200"/>
    <w:rsid w:val="00646437"/>
    <w:rsid w:val="00652523"/>
    <w:rsid w:val="00652F12"/>
    <w:rsid w:val="0065339D"/>
    <w:rsid w:val="00653546"/>
    <w:rsid w:val="00653F5E"/>
    <w:rsid w:val="00653FAC"/>
    <w:rsid w:val="00655755"/>
    <w:rsid w:val="006613A2"/>
    <w:rsid w:val="006649F3"/>
    <w:rsid w:val="006659CB"/>
    <w:rsid w:val="0066657C"/>
    <w:rsid w:val="00670040"/>
    <w:rsid w:val="006713B5"/>
    <w:rsid w:val="00675167"/>
    <w:rsid w:val="006751A7"/>
    <w:rsid w:val="0067640D"/>
    <w:rsid w:val="00676B6C"/>
    <w:rsid w:val="00680182"/>
    <w:rsid w:val="006878BD"/>
    <w:rsid w:val="006918D7"/>
    <w:rsid w:val="00692B1E"/>
    <w:rsid w:val="0069529D"/>
    <w:rsid w:val="00695AC8"/>
    <w:rsid w:val="0069766F"/>
    <w:rsid w:val="006A083A"/>
    <w:rsid w:val="006A3409"/>
    <w:rsid w:val="006A4B04"/>
    <w:rsid w:val="006A5BC8"/>
    <w:rsid w:val="006A7654"/>
    <w:rsid w:val="006A7880"/>
    <w:rsid w:val="006B20FA"/>
    <w:rsid w:val="006B45D2"/>
    <w:rsid w:val="006B50D7"/>
    <w:rsid w:val="006B530A"/>
    <w:rsid w:val="006B5C9C"/>
    <w:rsid w:val="006B72EE"/>
    <w:rsid w:val="006C0E0F"/>
    <w:rsid w:val="006C56FA"/>
    <w:rsid w:val="006C6B60"/>
    <w:rsid w:val="006C7FFC"/>
    <w:rsid w:val="006D3352"/>
    <w:rsid w:val="006D3AFC"/>
    <w:rsid w:val="006D549C"/>
    <w:rsid w:val="006D6960"/>
    <w:rsid w:val="006D6F1A"/>
    <w:rsid w:val="006E0BA4"/>
    <w:rsid w:val="006E64E7"/>
    <w:rsid w:val="006E6B0D"/>
    <w:rsid w:val="006F0460"/>
    <w:rsid w:val="006F1D9E"/>
    <w:rsid w:val="006F503E"/>
    <w:rsid w:val="007000E3"/>
    <w:rsid w:val="00701ED6"/>
    <w:rsid w:val="0070359A"/>
    <w:rsid w:val="00703B6A"/>
    <w:rsid w:val="00705686"/>
    <w:rsid w:val="00707D21"/>
    <w:rsid w:val="00710996"/>
    <w:rsid w:val="007110F5"/>
    <w:rsid w:val="00712276"/>
    <w:rsid w:val="007164C4"/>
    <w:rsid w:val="00716B91"/>
    <w:rsid w:val="00716BE3"/>
    <w:rsid w:val="007205FB"/>
    <w:rsid w:val="00722041"/>
    <w:rsid w:val="00723787"/>
    <w:rsid w:val="007309C0"/>
    <w:rsid w:val="007330F2"/>
    <w:rsid w:val="00733576"/>
    <w:rsid w:val="00737819"/>
    <w:rsid w:val="00737FA2"/>
    <w:rsid w:val="00740404"/>
    <w:rsid w:val="00740EC2"/>
    <w:rsid w:val="00742324"/>
    <w:rsid w:val="00745B9B"/>
    <w:rsid w:val="0074600F"/>
    <w:rsid w:val="00747F55"/>
    <w:rsid w:val="007504EB"/>
    <w:rsid w:val="00750C4A"/>
    <w:rsid w:val="00751CB0"/>
    <w:rsid w:val="007540D1"/>
    <w:rsid w:val="00754724"/>
    <w:rsid w:val="00757A1B"/>
    <w:rsid w:val="007600DB"/>
    <w:rsid w:val="007606CF"/>
    <w:rsid w:val="00762A22"/>
    <w:rsid w:val="00764BF0"/>
    <w:rsid w:val="007654DB"/>
    <w:rsid w:val="00766F6B"/>
    <w:rsid w:val="00770A2D"/>
    <w:rsid w:val="00773E75"/>
    <w:rsid w:val="00776646"/>
    <w:rsid w:val="00780035"/>
    <w:rsid w:val="007804A3"/>
    <w:rsid w:val="00780ADD"/>
    <w:rsid w:val="00781A15"/>
    <w:rsid w:val="00787DC6"/>
    <w:rsid w:val="007900FD"/>
    <w:rsid w:val="00790A4B"/>
    <w:rsid w:val="007917D5"/>
    <w:rsid w:val="00791BAB"/>
    <w:rsid w:val="00794070"/>
    <w:rsid w:val="007967CA"/>
    <w:rsid w:val="007970AB"/>
    <w:rsid w:val="00797718"/>
    <w:rsid w:val="007A178A"/>
    <w:rsid w:val="007A23C8"/>
    <w:rsid w:val="007A558D"/>
    <w:rsid w:val="007A717B"/>
    <w:rsid w:val="007B0EEA"/>
    <w:rsid w:val="007B52F1"/>
    <w:rsid w:val="007B5A02"/>
    <w:rsid w:val="007B5B47"/>
    <w:rsid w:val="007B7C74"/>
    <w:rsid w:val="007B7F8A"/>
    <w:rsid w:val="007C4BB9"/>
    <w:rsid w:val="007D071E"/>
    <w:rsid w:val="007D0FBF"/>
    <w:rsid w:val="007D5702"/>
    <w:rsid w:val="007D7502"/>
    <w:rsid w:val="007E1E48"/>
    <w:rsid w:val="007E413C"/>
    <w:rsid w:val="007E61F9"/>
    <w:rsid w:val="007E6A93"/>
    <w:rsid w:val="007F07F5"/>
    <w:rsid w:val="007F28C3"/>
    <w:rsid w:val="007F51CD"/>
    <w:rsid w:val="007F5634"/>
    <w:rsid w:val="007F5CB6"/>
    <w:rsid w:val="00801B51"/>
    <w:rsid w:val="00803B9A"/>
    <w:rsid w:val="00810134"/>
    <w:rsid w:val="00811484"/>
    <w:rsid w:val="00812031"/>
    <w:rsid w:val="008127EB"/>
    <w:rsid w:val="00813709"/>
    <w:rsid w:val="00815A46"/>
    <w:rsid w:val="00816B2A"/>
    <w:rsid w:val="00816F0A"/>
    <w:rsid w:val="00817FCE"/>
    <w:rsid w:val="0082043F"/>
    <w:rsid w:val="00824EB3"/>
    <w:rsid w:val="008259EA"/>
    <w:rsid w:val="00827383"/>
    <w:rsid w:val="008316E7"/>
    <w:rsid w:val="00831A75"/>
    <w:rsid w:val="00832267"/>
    <w:rsid w:val="00834F50"/>
    <w:rsid w:val="00840BC2"/>
    <w:rsid w:val="00842CAF"/>
    <w:rsid w:val="00843492"/>
    <w:rsid w:val="00843834"/>
    <w:rsid w:val="00847CD9"/>
    <w:rsid w:val="0085006E"/>
    <w:rsid w:val="008507FE"/>
    <w:rsid w:val="00851449"/>
    <w:rsid w:val="00861EC7"/>
    <w:rsid w:val="0086690D"/>
    <w:rsid w:val="00870D0F"/>
    <w:rsid w:val="008715A4"/>
    <w:rsid w:val="00873CFC"/>
    <w:rsid w:val="00874D5D"/>
    <w:rsid w:val="0087569B"/>
    <w:rsid w:val="00877499"/>
    <w:rsid w:val="00877AC0"/>
    <w:rsid w:val="008801B0"/>
    <w:rsid w:val="00880452"/>
    <w:rsid w:val="00882B54"/>
    <w:rsid w:val="008831B3"/>
    <w:rsid w:val="00884BBB"/>
    <w:rsid w:val="00890351"/>
    <w:rsid w:val="0089424F"/>
    <w:rsid w:val="008970A6"/>
    <w:rsid w:val="008A0819"/>
    <w:rsid w:val="008A12AF"/>
    <w:rsid w:val="008A4137"/>
    <w:rsid w:val="008B1DA7"/>
    <w:rsid w:val="008B47AD"/>
    <w:rsid w:val="008B56E0"/>
    <w:rsid w:val="008B5CFC"/>
    <w:rsid w:val="008B6511"/>
    <w:rsid w:val="008B65AB"/>
    <w:rsid w:val="008C0041"/>
    <w:rsid w:val="008C21A4"/>
    <w:rsid w:val="008C66F4"/>
    <w:rsid w:val="008C7CFA"/>
    <w:rsid w:val="008D04CD"/>
    <w:rsid w:val="008D05E5"/>
    <w:rsid w:val="008D2AA1"/>
    <w:rsid w:val="008D3D20"/>
    <w:rsid w:val="008D6AEC"/>
    <w:rsid w:val="008D708A"/>
    <w:rsid w:val="008E2299"/>
    <w:rsid w:val="008E4084"/>
    <w:rsid w:val="008E4463"/>
    <w:rsid w:val="008F35BA"/>
    <w:rsid w:val="008F6502"/>
    <w:rsid w:val="008F7637"/>
    <w:rsid w:val="00900BDD"/>
    <w:rsid w:val="00902A62"/>
    <w:rsid w:val="009038BD"/>
    <w:rsid w:val="009038E2"/>
    <w:rsid w:val="00903EC9"/>
    <w:rsid w:val="009104AE"/>
    <w:rsid w:val="009118B2"/>
    <w:rsid w:val="00912731"/>
    <w:rsid w:val="0091381E"/>
    <w:rsid w:val="00913FD4"/>
    <w:rsid w:val="009167CC"/>
    <w:rsid w:val="00920A55"/>
    <w:rsid w:val="009217AB"/>
    <w:rsid w:val="00922473"/>
    <w:rsid w:val="0092310F"/>
    <w:rsid w:val="00924A60"/>
    <w:rsid w:val="00925E74"/>
    <w:rsid w:val="00927000"/>
    <w:rsid w:val="00932431"/>
    <w:rsid w:val="00934774"/>
    <w:rsid w:val="009372E6"/>
    <w:rsid w:val="00937640"/>
    <w:rsid w:val="009405A5"/>
    <w:rsid w:val="00941C6C"/>
    <w:rsid w:val="00942BD4"/>
    <w:rsid w:val="00942ED8"/>
    <w:rsid w:val="0094583E"/>
    <w:rsid w:val="00950A4A"/>
    <w:rsid w:val="0095498B"/>
    <w:rsid w:val="00954F7C"/>
    <w:rsid w:val="009575D5"/>
    <w:rsid w:val="009616DB"/>
    <w:rsid w:val="00963B98"/>
    <w:rsid w:val="00963E67"/>
    <w:rsid w:val="00965C78"/>
    <w:rsid w:val="009660B5"/>
    <w:rsid w:val="00966BE1"/>
    <w:rsid w:val="00966D84"/>
    <w:rsid w:val="00971333"/>
    <w:rsid w:val="009713E7"/>
    <w:rsid w:val="00971E40"/>
    <w:rsid w:val="00973DD0"/>
    <w:rsid w:val="0098313B"/>
    <w:rsid w:val="00983791"/>
    <w:rsid w:val="00983840"/>
    <w:rsid w:val="009839B5"/>
    <w:rsid w:val="0099000B"/>
    <w:rsid w:val="009919A2"/>
    <w:rsid w:val="00991DDE"/>
    <w:rsid w:val="00992B29"/>
    <w:rsid w:val="009A0AC6"/>
    <w:rsid w:val="009A20F8"/>
    <w:rsid w:val="009A25B9"/>
    <w:rsid w:val="009A2E06"/>
    <w:rsid w:val="009A4050"/>
    <w:rsid w:val="009A4E12"/>
    <w:rsid w:val="009A6779"/>
    <w:rsid w:val="009A6B65"/>
    <w:rsid w:val="009B16D1"/>
    <w:rsid w:val="009B4D09"/>
    <w:rsid w:val="009B5928"/>
    <w:rsid w:val="009C0ADA"/>
    <w:rsid w:val="009C6DF3"/>
    <w:rsid w:val="009D0118"/>
    <w:rsid w:val="009D1A20"/>
    <w:rsid w:val="009D205F"/>
    <w:rsid w:val="009D2B0C"/>
    <w:rsid w:val="009D6392"/>
    <w:rsid w:val="009E685A"/>
    <w:rsid w:val="009E728F"/>
    <w:rsid w:val="009F1D5A"/>
    <w:rsid w:val="009F34AE"/>
    <w:rsid w:val="009F7E44"/>
    <w:rsid w:val="00A04C4D"/>
    <w:rsid w:val="00A066C0"/>
    <w:rsid w:val="00A109AA"/>
    <w:rsid w:val="00A10A10"/>
    <w:rsid w:val="00A117C3"/>
    <w:rsid w:val="00A1292C"/>
    <w:rsid w:val="00A15279"/>
    <w:rsid w:val="00A1560E"/>
    <w:rsid w:val="00A2007C"/>
    <w:rsid w:val="00A201E1"/>
    <w:rsid w:val="00A2034D"/>
    <w:rsid w:val="00A22D4B"/>
    <w:rsid w:val="00A23ECA"/>
    <w:rsid w:val="00A24329"/>
    <w:rsid w:val="00A30AEF"/>
    <w:rsid w:val="00A33E5F"/>
    <w:rsid w:val="00A33E91"/>
    <w:rsid w:val="00A358D7"/>
    <w:rsid w:val="00A41F95"/>
    <w:rsid w:val="00A43BD4"/>
    <w:rsid w:val="00A45C57"/>
    <w:rsid w:val="00A45D58"/>
    <w:rsid w:val="00A4696A"/>
    <w:rsid w:val="00A47A05"/>
    <w:rsid w:val="00A510C1"/>
    <w:rsid w:val="00A54058"/>
    <w:rsid w:val="00A5752B"/>
    <w:rsid w:val="00A61025"/>
    <w:rsid w:val="00A61286"/>
    <w:rsid w:val="00A64F1B"/>
    <w:rsid w:val="00A650F4"/>
    <w:rsid w:val="00A67A7E"/>
    <w:rsid w:val="00A72E99"/>
    <w:rsid w:val="00A747FD"/>
    <w:rsid w:val="00A75466"/>
    <w:rsid w:val="00A76BF7"/>
    <w:rsid w:val="00A81F45"/>
    <w:rsid w:val="00A820CD"/>
    <w:rsid w:val="00A8405D"/>
    <w:rsid w:val="00A91044"/>
    <w:rsid w:val="00A910B2"/>
    <w:rsid w:val="00A912CA"/>
    <w:rsid w:val="00A92D8A"/>
    <w:rsid w:val="00A9479A"/>
    <w:rsid w:val="00A94808"/>
    <w:rsid w:val="00A95F97"/>
    <w:rsid w:val="00AA3CE8"/>
    <w:rsid w:val="00AA5724"/>
    <w:rsid w:val="00AB072C"/>
    <w:rsid w:val="00AB108D"/>
    <w:rsid w:val="00AB28C9"/>
    <w:rsid w:val="00AB32C7"/>
    <w:rsid w:val="00AB33F0"/>
    <w:rsid w:val="00AB3A5A"/>
    <w:rsid w:val="00AB5797"/>
    <w:rsid w:val="00AB5A54"/>
    <w:rsid w:val="00AB7561"/>
    <w:rsid w:val="00AC0849"/>
    <w:rsid w:val="00AC0B4D"/>
    <w:rsid w:val="00AC3A76"/>
    <w:rsid w:val="00AC426D"/>
    <w:rsid w:val="00AC5DF7"/>
    <w:rsid w:val="00AC61DA"/>
    <w:rsid w:val="00AD0467"/>
    <w:rsid w:val="00AD191F"/>
    <w:rsid w:val="00AD339C"/>
    <w:rsid w:val="00AE0EBD"/>
    <w:rsid w:val="00AE2576"/>
    <w:rsid w:val="00AE7266"/>
    <w:rsid w:val="00AF09B4"/>
    <w:rsid w:val="00AF262E"/>
    <w:rsid w:val="00AF3787"/>
    <w:rsid w:val="00AF4419"/>
    <w:rsid w:val="00B01628"/>
    <w:rsid w:val="00B032B7"/>
    <w:rsid w:val="00B0586C"/>
    <w:rsid w:val="00B1309C"/>
    <w:rsid w:val="00B1634C"/>
    <w:rsid w:val="00B17565"/>
    <w:rsid w:val="00B21E87"/>
    <w:rsid w:val="00B2213E"/>
    <w:rsid w:val="00B22720"/>
    <w:rsid w:val="00B23A00"/>
    <w:rsid w:val="00B30505"/>
    <w:rsid w:val="00B313FE"/>
    <w:rsid w:val="00B320A2"/>
    <w:rsid w:val="00B3212A"/>
    <w:rsid w:val="00B3363D"/>
    <w:rsid w:val="00B36398"/>
    <w:rsid w:val="00B36B7F"/>
    <w:rsid w:val="00B41FB5"/>
    <w:rsid w:val="00B42610"/>
    <w:rsid w:val="00B42746"/>
    <w:rsid w:val="00B44013"/>
    <w:rsid w:val="00B50F98"/>
    <w:rsid w:val="00B564DF"/>
    <w:rsid w:val="00B57525"/>
    <w:rsid w:val="00B60682"/>
    <w:rsid w:val="00B637EC"/>
    <w:rsid w:val="00B70630"/>
    <w:rsid w:val="00B71B2C"/>
    <w:rsid w:val="00B73941"/>
    <w:rsid w:val="00B73DD1"/>
    <w:rsid w:val="00B753D8"/>
    <w:rsid w:val="00B7652C"/>
    <w:rsid w:val="00B773EC"/>
    <w:rsid w:val="00B77596"/>
    <w:rsid w:val="00B7769D"/>
    <w:rsid w:val="00B77FDF"/>
    <w:rsid w:val="00B82379"/>
    <w:rsid w:val="00B8255C"/>
    <w:rsid w:val="00B85EAD"/>
    <w:rsid w:val="00B866D0"/>
    <w:rsid w:val="00B86E13"/>
    <w:rsid w:val="00B87741"/>
    <w:rsid w:val="00B92876"/>
    <w:rsid w:val="00B9430C"/>
    <w:rsid w:val="00B9501D"/>
    <w:rsid w:val="00B96A0D"/>
    <w:rsid w:val="00BA0476"/>
    <w:rsid w:val="00BA0FD5"/>
    <w:rsid w:val="00BA20E8"/>
    <w:rsid w:val="00BA20FA"/>
    <w:rsid w:val="00BA610E"/>
    <w:rsid w:val="00BA6332"/>
    <w:rsid w:val="00BB0824"/>
    <w:rsid w:val="00BB4C14"/>
    <w:rsid w:val="00BB53B5"/>
    <w:rsid w:val="00BB729F"/>
    <w:rsid w:val="00BC0B23"/>
    <w:rsid w:val="00BC2789"/>
    <w:rsid w:val="00BC387B"/>
    <w:rsid w:val="00BC5F9F"/>
    <w:rsid w:val="00BC6D87"/>
    <w:rsid w:val="00BD0034"/>
    <w:rsid w:val="00BD149C"/>
    <w:rsid w:val="00BD1ADA"/>
    <w:rsid w:val="00BD2F79"/>
    <w:rsid w:val="00BD7513"/>
    <w:rsid w:val="00BD7AE4"/>
    <w:rsid w:val="00BE0307"/>
    <w:rsid w:val="00BE53C3"/>
    <w:rsid w:val="00BE5B0F"/>
    <w:rsid w:val="00BE6036"/>
    <w:rsid w:val="00BE7749"/>
    <w:rsid w:val="00BF02E0"/>
    <w:rsid w:val="00BF0CBE"/>
    <w:rsid w:val="00BF107C"/>
    <w:rsid w:val="00BF15A5"/>
    <w:rsid w:val="00BF19F5"/>
    <w:rsid w:val="00BF2300"/>
    <w:rsid w:val="00BF3D06"/>
    <w:rsid w:val="00C01A35"/>
    <w:rsid w:val="00C0222D"/>
    <w:rsid w:val="00C02B30"/>
    <w:rsid w:val="00C0326B"/>
    <w:rsid w:val="00C03D05"/>
    <w:rsid w:val="00C04F93"/>
    <w:rsid w:val="00C051F9"/>
    <w:rsid w:val="00C10952"/>
    <w:rsid w:val="00C1362E"/>
    <w:rsid w:val="00C163F1"/>
    <w:rsid w:val="00C17693"/>
    <w:rsid w:val="00C23AB2"/>
    <w:rsid w:val="00C25AC2"/>
    <w:rsid w:val="00C2678F"/>
    <w:rsid w:val="00C319D9"/>
    <w:rsid w:val="00C34037"/>
    <w:rsid w:val="00C3708F"/>
    <w:rsid w:val="00C40815"/>
    <w:rsid w:val="00C41496"/>
    <w:rsid w:val="00C41739"/>
    <w:rsid w:val="00C41BA7"/>
    <w:rsid w:val="00C43551"/>
    <w:rsid w:val="00C44F6E"/>
    <w:rsid w:val="00C50B47"/>
    <w:rsid w:val="00C541B8"/>
    <w:rsid w:val="00C62791"/>
    <w:rsid w:val="00C64956"/>
    <w:rsid w:val="00C650D5"/>
    <w:rsid w:val="00C70996"/>
    <w:rsid w:val="00C716B0"/>
    <w:rsid w:val="00C72A75"/>
    <w:rsid w:val="00C75571"/>
    <w:rsid w:val="00C76438"/>
    <w:rsid w:val="00C764B1"/>
    <w:rsid w:val="00C76E66"/>
    <w:rsid w:val="00C7782D"/>
    <w:rsid w:val="00C805E1"/>
    <w:rsid w:val="00C82139"/>
    <w:rsid w:val="00C85C62"/>
    <w:rsid w:val="00C861E5"/>
    <w:rsid w:val="00C91E15"/>
    <w:rsid w:val="00C928DB"/>
    <w:rsid w:val="00C92C29"/>
    <w:rsid w:val="00C93CBD"/>
    <w:rsid w:val="00C93D70"/>
    <w:rsid w:val="00C93F7B"/>
    <w:rsid w:val="00C9628B"/>
    <w:rsid w:val="00CA0B9C"/>
    <w:rsid w:val="00CA24BC"/>
    <w:rsid w:val="00CA4912"/>
    <w:rsid w:val="00CB0330"/>
    <w:rsid w:val="00CB04D4"/>
    <w:rsid w:val="00CB0926"/>
    <w:rsid w:val="00CB0994"/>
    <w:rsid w:val="00CB1492"/>
    <w:rsid w:val="00CB5FC5"/>
    <w:rsid w:val="00CB7DFA"/>
    <w:rsid w:val="00CC2305"/>
    <w:rsid w:val="00CC7ABC"/>
    <w:rsid w:val="00CD2665"/>
    <w:rsid w:val="00CD547D"/>
    <w:rsid w:val="00CD7C20"/>
    <w:rsid w:val="00CE088B"/>
    <w:rsid w:val="00CE3360"/>
    <w:rsid w:val="00CE52F3"/>
    <w:rsid w:val="00CE607C"/>
    <w:rsid w:val="00CE7E7E"/>
    <w:rsid w:val="00CF1289"/>
    <w:rsid w:val="00CF18C8"/>
    <w:rsid w:val="00CF3E22"/>
    <w:rsid w:val="00CF5C1F"/>
    <w:rsid w:val="00CF6E14"/>
    <w:rsid w:val="00D00CC6"/>
    <w:rsid w:val="00D01A08"/>
    <w:rsid w:val="00D020B9"/>
    <w:rsid w:val="00D026DE"/>
    <w:rsid w:val="00D029C8"/>
    <w:rsid w:val="00D0376A"/>
    <w:rsid w:val="00D16294"/>
    <w:rsid w:val="00D16F6F"/>
    <w:rsid w:val="00D170D6"/>
    <w:rsid w:val="00D17CBF"/>
    <w:rsid w:val="00D205B0"/>
    <w:rsid w:val="00D21080"/>
    <w:rsid w:val="00D22E33"/>
    <w:rsid w:val="00D27B92"/>
    <w:rsid w:val="00D304B6"/>
    <w:rsid w:val="00D31FCA"/>
    <w:rsid w:val="00D32CB6"/>
    <w:rsid w:val="00D35B43"/>
    <w:rsid w:val="00D47C4B"/>
    <w:rsid w:val="00D502B2"/>
    <w:rsid w:val="00D50947"/>
    <w:rsid w:val="00D54D7E"/>
    <w:rsid w:val="00D550A0"/>
    <w:rsid w:val="00D55CA7"/>
    <w:rsid w:val="00D56096"/>
    <w:rsid w:val="00D56176"/>
    <w:rsid w:val="00D57D36"/>
    <w:rsid w:val="00D60102"/>
    <w:rsid w:val="00D605BE"/>
    <w:rsid w:val="00D609AC"/>
    <w:rsid w:val="00D619C8"/>
    <w:rsid w:val="00D61AF7"/>
    <w:rsid w:val="00D6624D"/>
    <w:rsid w:val="00D66F0F"/>
    <w:rsid w:val="00D67417"/>
    <w:rsid w:val="00D70331"/>
    <w:rsid w:val="00D70969"/>
    <w:rsid w:val="00D70F39"/>
    <w:rsid w:val="00D710F5"/>
    <w:rsid w:val="00D74C42"/>
    <w:rsid w:val="00D81EBD"/>
    <w:rsid w:val="00D8277C"/>
    <w:rsid w:val="00D82AC2"/>
    <w:rsid w:val="00D845B4"/>
    <w:rsid w:val="00D84F56"/>
    <w:rsid w:val="00D85857"/>
    <w:rsid w:val="00D8761E"/>
    <w:rsid w:val="00D906C8"/>
    <w:rsid w:val="00D91B08"/>
    <w:rsid w:val="00D91B2B"/>
    <w:rsid w:val="00D94596"/>
    <w:rsid w:val="00D95843"/>
    <w:rsid w:val="00DA082A"/>
    <w:rsid w:val="00DA1685"/>
    <w:rsid w:val="00DA2DDB"/>
    <w:rsid w:val="00DA36CF"/>
    <w:rsid w:val="00DA3EB1"/>
    <w:rsid w:val="00DA49C0"/>
    <w:rsid w:val="00DA757B"/>
    <w:rsid w:val="00DB1196"/>
    <w:rsid w:val="00DB450D"/>
    <w:rsid w:val="00DC3E4B"/>
    <w:rsid w:val="00DC5B1A"/>
    <w:rsid w:val="00DC5E8F"/>
    <w:rsid w:val="00DD00A0"/>
    <w:rsid w:val="00DD34B5"/>
    <w:rsid w:val="00DD54DC"/>
    <w:rsid w:val="00DD725B"/>
    <w:rsid w:val="00DE0A40"/>
    <w:rsid w:val="00DE2C00"/>
    <w:rsid w:val="00DE3B4E"/>
    <w:rsid w:val="00DE3C02"/>
    <w:rsid w:val="00DF1E12"/>
    <w:rsid w:val="00DF2222"/>
    <w:rsid w:val="00DF3DD6"/>
    <w:rsid w:val="00DF768A"/>
    <w:rsid w:val="00E035F5"/>
    <w:rsid w:val="00E102A4"/>
    <w:rsid w:val="00E12478"/>
    <w:rsid w:val="00E15391"/>
    <w:rsid w:val="00E16154"/>
    <w:rsid w:val="00E1683E"/>
    <w:rsid w:val="00E22748"/>
    <w:rsid w:val="00E26157"/>
    <w:rsid w:val="00E26F13"/>
    <w:rsid w:val="00E27347"/>
    <w:rsid w:val="00E327C0"/>
    <w:rsid w:val="00E33694"/>
    <w:rsid w:val="00E34E96"/>
    <w:rsid w:val="00E361F6"/>
    <w:rsid w:val="00E47781"/>
    <w:rsid w:val="00E511CD"/>
    <w:rsid w:val="00E537A2"/>
    <w:rsid w:val="00E542BE"/>
    <w:rsid w:val="00E57D2C"/>
    <w:rsid w:val="00E61D98"/>
    <w:rsid w:val="00E61DED"/>
    <w:rsid w:val="00E63464"/>
    <w:rsid w:val="00E634EA"/>
    <w:rsid w:val="00E70F97"/>
    <w:rsid w:val="00E7155F"/>
    <w:rsid w:val="00E731DE"/>
    <w:rsid w:val="00E74A05"/>
    <w:rsid w:val="00E75540"/>
    <w:rsid w:val="00E8377A"/>
    <w:rsid w:val="00E87260"/>
    <w:rsid w:val="00E91579"/>
    <w:rsid w:val="00E915D6"/>
    <w:rsid w:val="00E95E9D"/>
    <w:rsid w:val="00EA00E5"/>
    <w:rsid w:val="00EA1675"/>
    <w:rsid w:val="00EA30B0"/>
    <w:rsid w:val="00EA7014"/>
    <w:rsid w:val="00EB08CD"/>
    <w:rsid w:val="00EB1489"/>
    <w:rsid w:val="00EB2008"/>
    <w:rsid w:val="00EB50CA"/>
    <w:rsid w:val="00EB7030"/>
    <w:rsid w:val="00EC4DD4"/>
    <w:rsid w:val="00EC512F"/>
    <w:rsid w:val="00EC5C78"/>
    <w:rsid w:val="00EC647E"/>
    <w:rsid w:val="00EC7E14"/>
    <w:rsid w:val="00ED065C"/>
    <w:rsid w:val="00ED1B7E"/>
    <w:rsid w:val="00ED3C50"/>
    <w:rsid w:val="00ED5DBD"/>
    <w:rsid w:val="00ED6034"/>
    <w:rsid w:val="00ED645E"/>
    <w:rsid w:val="00EE1B76"/>
    <w:rsid w:val="00EF0E24"/>
    <w:rsid w:val="00EF33DC"/>
    <w:rsid w:val="00EF6C17"/>
    <w:rsid w:val="00EF7CB1"/>
    <w:rsid w:val="00F05A5E"/>
    <w:rsid w:val="00F150EB"/>
    <w:rsid w:val="00F1686B"/>
    <w:rsid w:val="00F16AD6"/>
    <w:rsid w:val="00F22A34"/>
    <w:rsid w:val="00F239AD"/>
    <w:rsid w:val="00F2573F"/>
    <w:rsid w:val="00F261C8"/>
    <w:rsid w:val="00F26391"/>
    <w:rsid w:val="00F26BB0"/>
    <w:rsid w:val="00F30E61"/>
    <w:rsid w:val="00F32870"/>
    <w:rsid w:val="00F3405F"/>
    <w:rsid w:val="00F343D4"/>
    <w:rsid w:val="00F365A5"/>
    <w:rsid w:val="00F365F5"/>
    <w:rsid w:val="00F40FA0"/>
    <w:rsid w:val="00F427BD"/>
    <w:rsid w:val="00F43F80"/>
    <w:rsid w:val="00F454AB"/>
    <w:rsid w:val="00F509F4"/>
    <w:rsid w:val="00F5100B"/>
    <w:rsid w:val="00F51F08"/>
    <w:rsid w:val="00F52723"/>
    <w:rsid w:val="00F54CEE"/>
    <w:rsid w:val="00F55A06"/>
    <w:rsid w:val="00F55B41"/>
    <w:rsid w:val="00F60260"/>
    <w:rsid w:val="00F60F56"/>
    <w:rsid w:val="00F610F9"/>
    <w:rsid w:val="00F62640"/>
    <w:rsid w:val="00F6304F"/>
    <w:rsid w:val="00F6353D"/>
    <w:rsid w:val="00F65823"/>
    <w:rsid w:val="00F65A4A"/>
    <w:rsid w:val="00F6738F"/>
    <w:rsid w:val="00F679D5"/>
    <w:rsid w:val="00F70346"/>
    <w:rsid w:val="00F71B8D"/>
    <w:rsid w:val="00F71B9E"/>
    <w:rsid w:val="00F720A9"/>
    <w:rsid w:val="00F72EA0"/>
    <w:rsid w:val="00F76EA3"/>
    <w:rsid w:val="00F824F8"/>
    <w:rsid w:val="00F83409"/>
    <w:rsid w:val="00F83E6A"/>
    <w:rsid w:val="00F83FB8"/>
    <w:rsid w:val="00F85288"/>
    <w:rsid w:val="00F854BE"/>
    <w:rsid w:val="00F864DC"/>
    <w:rsid w:val="00F9225A"/>
    <w:rsid w:val="00F97505"/>
    <w:rsid w:val="00FA0BB1"/>
    <w:rsid w:val="00FA12C5"/>
    <w:rsid w:val="00FA1F1F"/>
    <w:rsid w:val="00FA2B9C"/>
    <w:rsid w:val="00FA336C"/>
    <w:rsid w:val="00FA791D"/>
    <w:rsid w:val="00FB29C6"/>
    <w:rsid w:val="00FB6843"/>
    <w:rsid w:val="00FB6E98"/>
    <w:rsid w:val="00FB7A98"/>
    <w:rsid w:val="00FC1156"/>
    <w:rsid w:val="00FC1583"/>
    <w:rsid w:val="00FC15C5"/>
    <w:rsid w:val="00FC4312"/>
    <w:rsid w:val="00FC4D04"/>
    <w:rsid w:val="00FD1551"/>
    <w:rsid w:val="00FD18AA"/>
    <w:rsid w:val="00FD2E71"/>
    <w:rsid w:val="00FD30CC"/>
    <w:rsid w:val="00FD358E"/>
    <w:rsid w:val="00FE1316"/>
    <w:rsid w:val="00FF01B0"/>
    <w:rsid w:val="00FF4637"/>
    <w:rsid w:val="00FF488D"/>
    <w:rsid w:val="02F7272D"/>
    <w:rsid w:val="0579DE9C"/>
    <w:rsid w:val="0CEEF678"/>
    <w:rsid w:val="0D747EB7"/>
    <w:rsid w:val="16476E64"/>
    <w:rsid w:val="18B30D16"/>
    <w:rsid w:val="1A516E28"/>
    <w:rsid w:val="1CDE957A"/>
    <w:rsid w:val="1F0337D4"/>
    <w:rsid w:val="24DF6425"/>
    <w:rsid w:val="25C4B1E2"/>
    <w:rsid w:val="2AAD1092"/>
    <w:rsid w:val="2ED96B63"/>
    <w:rsid w:val="371D455D"/>
    <w:rsid w:val="381D4C35"/>
    <w:rsid w:val="3DCA628C"/>
    <w:rsid w:val="4037283F"/>
    <w:rsid w:val="426015E6"/>
    <w:rsid w:val="429A44CA"/>
    <w:rsid w:val="42FB55EF"/>
    <w:rsid w:val="464ACA69"/>
    <w:rsid w:val="4C0A0095"/>
    <w:rsid w:val="58B9F920"/>
    <w:rsid w:val="5C5F4392"/>
    <w:rsid w:val="62BC1D83"/>
    <w:rsid w:val="63ADCB94"/>
    <w:rsid w:val="677031C5"/>
    <w:rsid w:val="67813AC6"/>
    <w:rsid w:val="699CE070"/>
    <w:rsid w:val="69DFEEE5"/>
    <w:rsid w:val="70243497"/>
    <w:rsid w:val="744CEE65"/>
    <w:rsid w:val="79A8D56C"/>
    <w:rsid w:val="7A1C1D6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C2F6D4"/>
  <w15:docId w15:val="{78417979-683C-430F-9FD9-788D4E9BC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
    <w:qFormat/>
    <w:rsid w:val="00AA3CE8"/>
    <w:pPr>
      <w:spacing w:after="0" w:line="240" w:lineRule="auto"/>
    </w:pPr>
    <w:rPr>
      <w:rFonts w:ascii="DM Sans" w:eastAsia="Times New Roman" w:hAnsi="DM Sans" w:cs="Times New Roman"/>
      <w:szCs w:val="24"/>
    </w:rPr>
  </w:style>
  <w:style w:type="paragraph" w:styleId="Heading1">
    <w:name w:val="heading 1"/>
    <w:basedOn w:val="Normal"/>
    <w:next w:val="Normal"/>
    <w:link w:val="Heading1Char"/>
    <w:qFormat/>
    <w:rsid w:val="00B1634C"/>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1634C"/>
    <w:rPr>
      <w:rFonts w:ascii="Arial" w:eastAsia="Times New Roman" w:hAnsi="Arial" w:cs="Arial"/>
      <w:b/>
      <w:bCs/>
      <w:kern w:val="32"/>
      <w:sz w:val="32"/>
      <w:szCs w:val="32"/>
    </w:rPr>
  </w:style>
  <w:style w:type="character" w:styleId="Hyperlink">
    <w:name w:val="Hyperlink"/>
    <w:basedOn w:val="DefaultParagraphFont"/>
    <w:semiHidden/>
    <w:unhideWhenUsed/>
    <w:rsid w:val="00B1634C"/>
    <w:rPr>
      <w:color w:val="333399"/>
      <w:u w:val="single"/>
    </w:rPr>
  </w:style>
  <w:style w:type="paragraph" w:styleId="BodyText">
    <w:name w:val="Body Text"/>
    <w:basedOn w:val="Normal"/>
    <w:link w:val="BodyTextChar"/>
    <w:semiHidden/>
    <w:unhideWhenUsed/>
    <w:rsid w:val="00B1634C"/>
    <w:pPr>
      <w:spacing w:after="120"/>
      <w:ind w:left="851"/>
    </w:pPr>
    <w:rPr>
      <w:rFonts w:ascii="Arial" w:hAnsi="Arial"/>
      <w:sz w:val="20"/>
      <w:szCs w:val="20"/>
      <w:lang w:eastAsia="en-AU"/>
    </w:rPr>
  </w:style>
  <w:style w:type="character" w:customStyle="1" w:styleId="BodyTextChar">
    <w:name w:val="Body Text Char"/>
    <w:basedOn w:val="DefaultParagraphFont"/>
    <w:link w:val="BodyText"/>
    <w:semiHidden/>
    <w:rsid w:val="00B1634C"/>
    <w:rPr>
      <w:rFonts w:ascii="Arial" w:eastAsia="Times New Roman" w:hAnsi="Arial" w:cs="Times New Roman"/>
      <w:sz w:val="20"/>
      <w:szCs w:val="20"/>
      <w:lang w:eastAsia="en-AU"/>
    </w:rPr>
  </w:style>
  <w:style w:type="paragraph" w:styleId="Header">
    <w:name w:val="header"/>
    <w:basedOn w:val="Normal"/>
    <w:link w:val="HeaderChar"/>
    <w:unhideWhenUsed/>
    <w:rsid w:val="00366AAE"/>
    <w:pPr>
      <w:tabs>
        <w:tab w:val="center" w:pos="4513"/>
        <w:tab w:val="right" w:pos="9026"/>
      </w:tabs>
    </w:pPr>
  </w:style>
  <w:style w:type="character" w:customStyle="1" w:styleId="HeaderChar">
    <w:name w:val="Header Char"/>
    <w:basedOn w:val="DefaultParagraphFont"/>
    <w:link w:val="Header"/>
    <w:rsid w:val="00366AAE"/>
    <w:rPr>
      <w:rFonts w:ascii="DM Sans" w:eastAsia="Times New Roman" w:hAnsi="DM Sans" w:cs="Times New Roman"/>
      <w:szCs w:val="24"/>
    </w:rPr>
  </w:style>
  <w:style w:type="paragraph" w:styleId="BalloonText">
    <w:name w:val="Balloon Text"/>
    <w:basedOn w:val="Normal"/>
    <w:link w:val="BalloonTextChar"/>
    <w:uiPriority w:val="99"/>
    <w:semiHidden/>
    <w:unhideWhenUsed/>
    <w:rsid w:val="00BF02E0"/>
    <w:rPr>
      <w:rFonts w:ascii="Tahoma" w:hAnsi="Tahoma" w:cs="Tahoma"/>
      <w:sz w:val="16"/>
      <w:szCs w:val="16"/>
    </w:rPr>
  </w:style>
  <w:style w:type="character" w:customStyle="1" w:styleId="BalloonTextChar">
    <w:name w:val="Balloon Text Char"/>
    <w:basedOn w:val="DefaultParagraphFont"/>
    <w:link w:val="BalloonText"/>
    <w:uiPriority w:val="99"/>
    <w:semiHidden/>
    <w:rsid w:val="00BF02E0"/>
    <w:rPr>
      <w:rFonts w:ascii="Tahoma" w:eastAsia="Times New Roman" w:hAnsi="Tahoma" w:cs="Tahoma"/>
      <w:sz w:val="16"/>
      <w:szCs w:val="16"/>
    </w:rPr>
  </w:style>
  <w:style w:type="paragraph" w:styleId="Footer">
    <w:name w:val="footer"/>
    <w:link w:val="FooterChar"/>
    <w:uiPriority w:val="99"/>
    <w:unhideWhenUsed/>
    <w:rsid w:val="006445CF"/>
    <w:pPr>
      <w:tabs>
        <w:tab w:val="center" w:pos="4513"/>
        <w:tab w:val="right" w:pos="9026"/>
      </w:tabs>
      <w:jc w:val="right"/>
    </w:pPr>
    <w:rPr>
      <w:rFonts w:ascii="DM Sans" w:eastAsia="Times New Roman" w:hAnsi="DM Sans" w:cs="Calibri"/>
      <w:b/>
      <w:bCs/>
      <w:color w:val="3D7EDB"/>
      <w:sz w:val="18"/>
      <w:szCs w:val="18"/>
    </w:rPr>
  </w:style>
  <w:style w:type="character" w:customStyle="1" w:styleId="FooterChar">
    <w:name w:val="Footer Char"/>
    <w:basedOn w:val="DefaultParagraphFont"/>
    <w:link w:val="Footer"/>
    <w:uiPriority w:val="99"/>
    <w:rsid w:val="006445CF"/>
    <w:rPr>
      <w:rFonts w:ascii="DM Sans" w:eastAsia="Times New Roman" w:hAnsi="DM Sans" w:cs="Calibri"/>
      <w:b/>
      <w:bCs/>
      <w:color w:val="3D7EDB"/>
      <w:sz w:val="18"/>
      <w:szCs w:val="18"/>
    </w:rPr>
  </w:style>
  <w:style w:type="character" w:styleId="CommentReference">
    <w:name w:val="annotation reference"/>
    <w:basedOn w:val="DefaultParagraphFont"/>
    <w:uiPriority w:val="99"/>
    <w:semiHidden/>
    <w:unhideWhenUsed/>
    <w:rsid w:val="00CB04D4"/>
    <w:rPr>
      <w:sz w:val="16"/>
      <w:szCs w:val="16"/>
    </w:rPr>
  </w:style>
  <w:style w:type="paragraph" w:styleId="CommentSubject">
    <w:name w:val="annotation subject"/>
    <w:basedOn w:val="Normal"/>
    <w:next w:val="Normal"/>
    <w:link w:val="CommentSubjectChar"/>
    <w:uiPriority w:val="99"/>
    <w:semiHidden/>
    <w:unhideWhenUsed/>
    <w:rsid w:val="00AA3CE8"/>
    <w:rPr>
      <w:b/>
      <w:bCs/>
      <w:sz w:val="20"/>
      <w:szCs w:val="20"/>
    </w:rPr>
  </w:style>
  <w:style w:type="character" w:customStyle="1" w:styleId="CommentSubjectChar">
    <w:name w:val="Comment Subject Char"/>
    <w:basedOn w:val="DefaultParagraphFont"/>
    <w:link w:val="CommentSubject"/>
    <w:uiPriority w:val="99"/>
    <w:semiHidden/>
    <w:rsid w:val="00AA3CE8"/>
    <w:rPr>
      <w:rFonts w:ascii="Times New Roman" w:eastAsia="Times New Roman" w:hAnsi="Times New Roman" w:cs="Times New Roman"/>
      <w:b/>
      <w:bCs/>
      <w:sz w:val="20"/>
      <w:szCs w:val="20"/>
    </w:rPr>
  </w:style>
  <w:style w:type="paragraph" w:styleId="Revision">
    <w:name w:val="Revision"/>
    <w:hidden/>
    <w:uiPriority w:val="99"/>
    <w:semiHidden/>
    <w:rsid w:val="002356F9"/>
    <w:pPr>
      <w:spacing w:after="0" w:line="240" w:lineRule="auto"/>
    </w:pPr>
    <w:rPr>
      <w:rFonts w:ascii="Times New Roman" w:eastAsia="Times New Roman" w:hAnsi="Times New Roman" w:cs="Times New Roman"/>
      <w:sz w:val="24"/>
      <w:szCs w:val="24"/>
    </w:rPr>
  </w:style>
  <w:style w:type="paragraph" w:customStyle="1" w:styleId="Sub-heading">
    <w:name w:val="Sub-heading"/>
    <w:next w:val="Body"/>
    <w:autoRedefine/>
    <w:qFormat/>
    <w:rsid w:val="00AA3CE8"/>
    <w:pPr>
      <w:spacing w:before="240" w:after="120"/>
    </w:pPr>
    <w:rPr>
      <w:rFonts w:ascii="DM Sans" w:eastAsia="Times New Roman" w:hAnsi="DM Sans" w:cs="Arial"/>
      <w:b/>
      <w:color w:val="0F204B"/>
    </w:rPr>
  </w:style>
  <w:style w:type="paragraph" w:customStyle="1" w:styleId="Body">
    <w:name w:val="Body"/>
    <w:qFormat/>
    <w:rsid w:val="00A358D7"/>
    <w:pPr>
      <w:spacing w:line="252" w:lineRule="auto"/>
    </w:pPr>
    <w:rPr>
      <w:rFonts w:ascii="DM Sans" w:eastAsia="Times New Roman" w:hAnsi="DM Sans"/>
      <w:color w:val="262626" w:themeColor="text1" w:themeTint="D9"/>
    </w:rPr>
  </w:style>
  <w:style w:type="paragraph" w:customStyle="1" w:styleId="BodyHeading">
    <w:name w:val="Body Heading"/>
    <w:next w:val="Body"/>
    <w:autoRedefine/>
    <w:qFormat/>
    <w:rsid w:val="00B77FDF"/>
    <w:pPr>
      <w:spacing w:before="200" w:after="80"/>
    </w:pPr>
    <w:rPr>
      <w:rFonts w:ascii="DM Sans" w:eastAsia="Times New Roman" w:hAnsi="DM Sans" w:cstheme="minorHAnsi"/>
      <w:color w:val="3D7EDB"/>
      <w14:textFill>
        <w14:solidFill>
          <w14:srgbClr w14:val="3D7EDB">
            <w14:lumMod w14:val="85000"/>
            <w14:lumOff w14:val="15000"/>
          </w14:srgbClr>
        </w14:solidFill>
      </w14:textFill>
    </w:rPr>
  </w:style>
  <w:style w:type="paragraph" w:customStyle="1" w:styleId="Position">
    <w:name w:val="Position"/>
    <w:autoRedefine/>
    <w:qFormat/>
    <w:rsid w:val="00D00CC6"/>
    <w:pPr>
      <w:tabs>
        <w:tab w:val="center" w:pos="4513"/>
        <w:tab w:val="right" w:pos="9026"/>
      </w:tabs>
      <w:spacing w:after="0" w:line="252" w:lineRule="auto"/>
    </w:pPr>
    <w:rPr>
      <w:rFonts w:ascii="DM Sans" w:eastAsia="Times New Roman" w:hAnsi="DM Sans" w:cs="Arial"/>
      <w:bCs/>
      <w:noProof/>
      <w:color w:val="3D7EDB"/>
      <w:szCs w:val="20"/>
      <w:lang w:val="en-US"/>
    </w:rPr>
  </w:style>
  <w:style w:type="paragraph" w:customStyle="1" w:styleId="Bullets">
    <w:name w:val="Bullets"/>
    <w:autoRedefine/>
    <w:qFormat/>
    <w:rsid w:val="0091381E"/>
    <w:pPr>
      <w:numPr>
        <w:numId w:val="1"/>
      </w:numPr>
      <w:spacing w:line="252" w:lineRule="auto"/>
      <w:contextualSpacing/>
    </w:pPr>
    <w:rPr>
      <w:rFonts w:ascii="DM Sans" w:eastAsia="Times New Roman" w:hAnsi="DM Sans" w:cs="Times New Roman"/>
      <w:lang w:val="en-US"/>
    </w:rPr>
  </w:style>
  <w:style w:type="paragraph" w:customStyle="1" w:styleId="JobDetails">
    <w:name w:val="Job Details"/>
    <w:autoRedefine/>
    <w:qFormat/>
    <w:rsid w:val="00AA3CE8"/>
    <w:pPr>
      <w:spacing w:line="360" w:lineRule="auto"/>
      <w:contextualSpacing/>
    </w:pPr>
    <w:rPr>
      <w:rFonts w:ascii="DM Sans" w:eastAsia="Calibri" w:hAnsi="DM Sans" w:cs="Calibri"/>
      <w:b/>
      <w:bCs/>
      <w:color w:val="0F204B"/>
      <w:lang w:val="en-US"/>
    </w:rPr>
  </w:style>
  <w:style w:type="character" w:customStyle="1" w:styleId="normaltextrun">
    <w:name w:val="normaltextrun"/>
    <w:basedOn w:val="DefaultParagraphFont"/>
    <w:rsid w:val="00A33E91"/>
  </w:style>
  <w:style w:type="character" w:customStyle="1" w:styleId="eop">
    <w:name w:val="eop"/>
    <w:basedOn w:val="DefaultParagraphFont"/>
    <w:rsid w:val="00A33E91"/>
  </w:style>
  <w:style w:type="paragraph" w:customStyle="1" w:styleId="paragraph">
    <w:name w:val="paragraph"/>
    <w:basedOn w:val="Normal"/>
    <w:rsid w:val="00A33E91"/>
    <w:pPr>
      <w:spacing w:before="100" w:beforeAutospacing="1" w:after="100" w:afterAutospacing="1"/>
    </w:pPr>
    <w:rPr>
      <w:rFonts w:ascii="Times New Roman" w:hAnsi="Times New Roman"/>
      <w:sz w:val="24"/>
      <w:lang w:eastAsia="en-AU"/>
    </w:rPr>
  </w:style>
  <w:style w:type="paragraph" w:styleId="ListParagraph">
    <w:name w:val="List Paragraph"/>
    <w:basedOn w:val="Normal"/>
    <w:uiPriority w:val="1"/>
    <w:qFormat/>
    <w:rsid w:val="005917BE"/>
    <w:pPr>
      <w:spacing w:after="160" w:line="259" w:lineRule="auto"/>
      <w:ind w:left="720"/>
      <w:contextualSpacing/>
    </w:pPr>
    <w:rPr>
      <w:rFonts w:asciiTheme="minorHAnsi" w:eastAsiaTheme="minorHAnsi" w:hAnsiTheme="minorHAnsi" w:cstheme="minorBidi"/>
      <w:szCs w:val="22"/>
    </w:rPr>
  </w:style>
  <w:style w:type="character" w:customStyle="1" w:styleId="sc-jnhotz">
    <w:name w:val="sc-jnhotz"/>
    <w:basedOn w:val="DefaultParagraphFont"/>
    <w:rsid w:val="00842CAF"/>
  </w:style>
  <w:style w:type="paragraph" w:styleId="CommentText">
    <w:name w:val="annotation text"/>
    <w:basedOn w:val="Normal"/>
    <w:link w:val="CommentTextChar"/>
    <w:uiPriority w:val="99"/>
    <w:unhideWhenUsed/>
    <w:rsid w:val="00877499"/>
    <w:rPr>
      <w:rFonts w:ascii="Times New Roman" w:hAnsi="Times New Roman"/>
      <w:sz w:val="20"/>
      <w:szCs w:val="20"/>
    </w:rPr>
  </w:style>
  <w:style w:type="character" w:customStyle="1" w:styleId="CommentTextChar">
    <w:name w:val="Comment Text Char"/>
    <w:basedOn w:val="DefaultParagraphFont"/>
    <w:link w:val="CommentText"/>
    <w:uiPriority w:val="99"/>
    <w:rsid w:val="00877499"/>
    <w:rPr>
      <w:rFonts w:ascii="Times New Roman" w:eastAsia="Times New Roman" w:hAnsi="Times New Roman" w:cs="Times New Roman"/>
      <w:sz w:val="20"/>
      <w:szCs w:val="20"/>
    </w:rPr>
  </w:style>
  <w:style w:type="character" w:styleId="Mention">
    <w:name w:val="Mention"/>
    <w:basedOn w:val="DefaultParagraphFont"/>
    <w:uiPriority w:val="99"/>
    <w:unhideWhenUsed/>
    <w:rsid w:val="00877499"/>
    <w:rPr>
      <w:color w:val="2B579A"/>
      <w:shd w:val="clear" w:color="auto" w:fill="E1DFDD"/>
    </w:rPr>
  </w:style>
  <w:style w:type="paragraph" w:customStyle="1" w:styleId="Default">
    <w:name w:val="Default"/>
    <w:rsid w:val="0066657C"/>
    <w:pPr>
      <w:autoSpaceDE w:val="0"/>
      <w:autoSpaceDN w:val="0"/>
      <w:adjustRightInd w:val="0"/>
      <w:spacing w:after="0" w:line="240" w:lineRule="auto"/>
    </w:pPr>
    <w:rPr>
      <w:rFonts w:ascii="Tahoma" w:hAnsi="Tahoma" w:cs="Tahoma"/>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4830">
      <w:bodyDiv w:val="1"/>
      <w:marLeft w:val="0"/>
      <w:marRight w:val="0"/>
      <w:marTop w:val="0"/>
      <w:marBottom w:val="0"/>
      <w:divBdr>
        <w:top w:val="none" w:sz="0" w:space="0" w:color="auto"/>
        <w:left w:val="none" w:sz="0" w:space="0" w:color="auto"/>
        <w:bottom w:val="none" w:sz="0" w:space="0" w:color="auto"/>
        <w:right w:val="none" w:sz="0" w:space="0" w:color="auto"/>
      </w:divBdr>
    </w:div>
    <w:div w:id="213275854">
      <w:bodyDiv w:val="1"/>
      <w:marLeft w:val="0"/>
      <w:marRight w:val="0"/>
      <w:marTop w:val="0"/>
      <w:marBottom w:val="0"/>
      <w:divBdr>
        <w:top w:val="none" w:sz="0" w:space="0" w:color="auto"/>
        <w:left w:val="none" w:sz="0" w:space="0" w:color="auto"/>
        <w:bottom w:val="none" w:sz="0" w:space="0" w:color="auto"/>
        <w:right w:val="none" w:sz="0" w:space="0" w:color="auto"/>
      </w:divBdr>
      <w:divsChild>
        <w:div w:id="1423061876">
          <w:marLeft w:val="0"/>
          <w:marRight w:val="0"/>
          <w:marTop w:val="0"/>
          <w:marBottom w:val="0"/>
          <w:divBdr>
            <w:top w:val="none" w:sz="0" w:space="0" w:color="auto"/>
            <w:left w:val="none" w:sz="0" w:space="0" w:color="auto"/>
            <w:bottom w:val="none" w:sz="0" w:space="0" w:color="auto"/>
            <w:right w:val="none" w:sz="0" w:space="0" w:color="auto"/>
          </w:divBdr>
          <w:divsChild>
            <w:div w:id="13946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124">
      <w:bodyDiv w:val="1"/>
      <w:marLeft w:val="0"/>
      <w:marRight w:val="0"/>
      <w:marTop w:val="0"/>
      <w:marBottom w:val="0"/>
      <w:divBdr>
        <w:top w:val="none" w:sz="0" w:space="0" w:color="auto"/>
        <w:left w:val="none" w:sz="0" w:space="0" w:color="auto"/>
        <w:bottom w:val="none" w:sz="0" w:space="0" w:color="auto"/>
        <w:right w:val="none" w:sz="0" w:space="0" w:color="auto"/>
      </w:divBdr>
    </w:div>
    <w:div w:id="459998446">
      <w:bodyDiv w:val="1"/>
      <w:marLeft w:val="0"/>
      <w:marRight w:val="0"/>
      <w:marTop w:val="0"/>
      <w:marBottom w:val="0"/>
      <w:divBdr>
        <w:top w:val="none" w:sz="0" w:space="0" w:color="auto"/>
        <w:left w:val="none" w:sz="0" w:space="0" w:color="auto"/>
        <w:bottom w:val="none" w:sz="0" w:space="0" w:color="auto"/>
        <w:right w:val="none" w:sz="0" w:space="0" w:color="auto"/>
      </w:divBdr>
      <w:divsChild>
        <w:div w:id="249705130">
          <w:marLeft w:val="0"/>
          <w:marRight w:val="0"/>
          <w:marTop w:val="0"/>
          <w:marBottom w:val="0"/>
          <w:divBdr>
            <w:top w:val="none" w:sz="0" w:space="0" w:color="auto"/>
            <w:left w:val="none" w:sz="0" w:space="0" w:color="auto"/>
            <w:bottom w:val="none" w:sz="0" w:space="0" w:color="auto"/>
            <w:right w:val="none" w:sz="0" w:space="0" w:color="auto"/>
          </w:divBdr>
        </w:div>
      </w:divsChild>
    </w:div>
    <w:div w:id="686827597">
      <w:bodyDiv w:val="1"/>
      <w:marLeft w:val="0"/>
      <w:marRight w:val="0"/>
      <w:marTop w:val="0"/>
      <w:marBottom w:val="0"/>
      <w:divBdr>
        <w:top w:val="none" w:sz="0" w:space="0" w:color="auto"/>
        <w:left w:val="none" w:sz="0" w:space="0" w:color="auto"/>
        <w:bottom w:val="none" w:sz="0" w:space="0" w:color="auto"/>
        <w:right w:val="none" w:sz="0" w:space="0" w:color="auto"/>
      </w:divBdr>
    </w:div>
    <w:div w:id="806052991">
      <w:bodyDiv w:val="1"/>
      <w:marLeft w:val="0"/>
      <w:marRight w:val="0"/>
      <w:marTop w:val="0"/>
      <w:marBottom w:val="0"/>
      <w:divBdr>
        <w:top w:val="none" w:sz="0" w:space="0" w:color="auto"/>
        <w:left w:val="none" w:sz="0" w:space="0" w:color="auto"/>
        <w:bottom w:val="none" w:sz="0" w:space="0" w:color="auto"/>
        <w:right w:val="none" w:sz="0" w:space="0" w:color="auto"/>
      </w:divBdr>
    </w:div>
    <w:div w:id="932666844">
      <w:bodyDiv w:val="1"/>
      <w:marLeft w:val="0"/>
      <w:marRight w:val="0"/>
      <w:marTop w:val="0"/>
      <w:marBottom w:val="0"/>
      <w:divBdr>
        <w:top w:val="none" w:sz="0" w:space="0" w:color="auto"/>
        <w:left w:val="none" w:sz="0" w:space="0" w:color="auto"/>
        <w:bottom w:val="none" w:sz="0" w:space="0" w:color="auto"/>
        <w:right w:val="none" w:sz="0" w:space="0" w:color="auto"/>
      </w:divBdr>
    </w:div>
    <w:div w:id="974214223">
      <w:bodyDiv w:val="1"/>
      <w:marLeft w:val="0"/>
      <w:marRight w:val="0"/>
      <w:marTop w:val="0"/>
      <w:marBottom w:val="0"/>
      <w:divBdr>
        <w:top w:val="none" w:sz="0" w:space="0" w:color="auto"/>
        <w:left w:val="none" w:sz="0" w:space="0" w:color="auto"/>
        <w:bottom w:val="none" w:sz="0" w:space="0" w:color="auto"/>
        <w:right w:val="none" w:sz="0" w:space="0" w:color="auto"/>
      </w:divBdr>
    </w:div>
    <w:div w:id="1617442500">
      <w:bodyDiv w:val="1"/>
      <w:marLeft w:val="0"/>
      <w:marRight w:val="0"/>
      <w:marTop w:val="0"/>
      <w:marBottom w:val="0"/>
      <w:divBdr>
        <w:top w:val="none" w:sz="0" w:space="0" w:color="auto"/>
        <w:left w:val="none" w:sz="0" w:space="0" w:color="auto"/>
        <w:bottom w:val="none" w:sz="0" w:space="0" w:color="auto"/>
        <w:right w:val="none" w:sz="0" w:space="0" w:color="auto"/>
      </w:divBdr>
    </w:div>
    <w:div w:id="1650010712">
      <w:bodyDiv w:val="1"/>
      <w:marLeft w:val="0"/>
      <w:marRight w:val="0"/>
      <w:marTop w:val="0"/>
      <w:marBottom w:val="0"/>
      <w:divBdr>
        <w:top w:val="none" w:sz="0" w:space="0" w:color="auto"/>
        <w:left w:val="none" w:sz="0" w:space="0" w:color="auto"/>
        <w:bottom w:val="none" w:sz="0" w:space="0" w:color="auto"/>
        <w:right w:val="none" w:sz="0" w:space="0" w:color="auto"/>
      </w:divBdr>
    </w:div>
    <w:div w:id="1872182663">
      <w:bodyDiv w:val="1"/>
      <w:marLeft w:val="0"/>
      <w:marRight w:val="0"/>
      <w:marTop w:val="0"/>
      <w:marBottom w:val="0"/>
      <w:divBdr>
        <w:top w:val="none" w:sz="0" w:space="0" w:color="auto"/>
        <w:left w:val="none" w:sz="0" w:space="0" w:color="auto"/>
        <w:bottom w:val="none" w:sz="0" w:space="0" w:color="auto"/>
        <w:right w:val="none" w:sz="0" w:space="0" w:color="auto"/>
      </w:divBdr>
    </w:div>
    <w:div w:id="1959407684">
      <w:bodyDiv w:val="1"/>
      <w:marLeft w:val="0"/>
      <w:marRight w:val="0"/>
      <w:marTop w:val="0"/>
      <w:marBottom w:val="0"/>
      <w:divBdr>
        <w:top w:val="none" w:sz="0" w:space="0" w:color="auto"/>
        <w:left w:val="none" w:sz="0" w:space="0" w:color="auto"/>
        <w:bottom w:val="none" w:sz="0" w:space="0" w:color="auto"/>
        <w:right w:val="none" w:sz="0" w:space="0" w:color="auto"/>
      </w:divBdr>
    </w:div>
    <w:div w:id="1968583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7E55D23E48C8499ABF22F75F41FFB8" ma:contentTypeVersion="18" ma:contentTypeDescription="Create a new document." ma:contentTypeScope="" ma:versionID="dd8305a3462084df111ec0a1fd6966f8">
  <xsd:schema xmlns:xsd="http://www.w3.org/2001/XMLSchema" xmlns:xs="http://www.w3.org/2001/XMLSchema" xmlns:p="http://schemas.microsoft.com/office/2006/metadata/properties" xmlns:ns2="ebe2c481-95d7-490b-b842-c3983fd7691e" xmlns:ns3="66b6b297-6d35-4834-af96-62d65101c121" targetNamespace="http://schemas.microsoft.com/office/2006/metadata/properties" ma:root="true" ma:fieldsID="663adcf45d671cff3607e3b0995fdf59" ns2:_="" ns3:_="">
    <xsd:import namespace="ebe2c481-95d7-490b-b842-c3983fd7691e"/>
    <xsd:import namespace="66b6b297-6d35-4834-af96-62d65101c1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e2c481-95d7-490b-b842-c3983fd769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1ceb851-9305-4454-9056-eaaf791f981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b6b297-6d35-4834-af96-62d65101c12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06a28b-acb7-4983-bb2c-4d31b50e0537}" ma:internalName="TaxCatchAll" ma:showField="CatchAllData" ma:web="66b6b297-6d35-4834-af96-62d65101c1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66b6b297-6d35-4834-af96-62d65101c121">
      <UserInfo>
        <DisplayName>Sarah Davies</DisplayName>
        <AccountId>14</AccountId>
        <AccountType/>
      </UserInfo>
    </SharedWithUsers>
    <TaxCatchAll xmlns="66b6b297-6d35-4834-af96-62d65101c121" xsi:nil="true"/>
    <lcf76f155ced4ddcb4097134ff3c332f xmlns="ebe2c481-95d7-490b-b842-c3983fd7691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944B3-5869-4879-B1A2-952E0D72BC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e2c481-95d7-490b-b842-c3983fd7691e"/>
    <ds:schemaRef ds:uri="66b6b297-6d35-4834-af96-62d65101c1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7155CE-A5FA-4F63-83C2-A6997226C64E}">
  <ds:schemaRefs>
    <ds:schemaRef ds:uri="http://schemas.microsoft.com/office/2006/metadata/properties"/>
    <ds:schemaRef ds:uri="http://schemas.microsoft.com/office/infopath/2007/PartnerControls"/>
    <ds:schemaRef ds:uri="66b6b297-6d35-4834-af96-62d65101c121"/>
    <ds:schemaRef ds:uri="ebe2c481-95d7-490b-b842-c3983fd7691e"/>
  </ds:schemaRefs>
</ds:datastoreItem>
</file>

<file path=customXml/itemProps3.xml><?xml version="1.0" encoding="utf-8"?>
<ds:datastoreItem xmlns:ds="http://schemas.openxmlformats.org/officeDocument/2006/customXml" ds:itemID="{2E793824-1242-4102-BD59-411E5A9C1D5A}">
  <ds:schemaRefs>
    <ds:schemaRef ds:uri="http://schemas.microsoft.com/sharepoint/v3/contenttype/forms"/>
  </ds:schemaRefs>
</ds:datastoreItem>
</file>

<file path=customXml/itemProps4.xml><?xml version="1.0" encoding="utf-8"?>
<ds:datastoreItem xmlns:ds="http://schemas.openxmlformats.org/officeDocument/2006/customXml" ds:itemID="{63E51A41-5ED2-4AA3-AEC8-F28A0EF19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1104</Words>
  <Characters>6299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djickell</dc:creator>
  <cp:keywords/>
  <cp:lastModifiedBy>Andrew Schuette</cp:lastModifiedBy>
  <cp:revision>6</cp:revision>
  <cp:lastPrinted>2025-03-20T06:10:00Z</cp:lastPrinted>
  <dcterms:created xsi:type="dcterms:W3CDTF">2025-10-16T04:54:00Z</dcterms:created>
  <dcterms:modified xsi:type="dcterms:W3CDTF">2025-10-17T04:58:00Z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0x010100917E55D23E48C8499ABF22F75F41FFB8</vt:lpwstr>
  </property>
  <property fmtid="{D5CDD505-2E9C-101B-9397-08002B2CF9AE}" pid="3" name="AuthorIds_UIVersion_1024">
    <vt:lpwstr>6</vt:lpwstr>
  </property>
  <property fmtid="{D5CDD505-2E9C-101B-9397-08002B2CF9AE}" pid="4" name="MediaServiceImageTags">
    <vt:lpwstr/>
  </property>
</Properties>
</file>